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D6A" w:rsidRPr="00471049" w:rsidRDefault="00BE0AE5" w:rsidP="00DA3D6A">
      <w:pPr>
        <w:tabs>
          <w:tab w:val="center" w:pos="4153"/>
          <w:tab w:val="right" w:pos="8306"/>
        </w:tabs>
        <w:jc w:val="center"/>
        <w:rPr>
          <w:b/>
          <w:noProof/>
          <w:sz w:val="24"/>
          <w:szCs w:val="24"/>
          <w:lang w:val="tr-TR"/>
        </w:rPr>
      </w:pPr>
      <w:r w:rsidRPr="00471049">
        <w:rPr>
          <w:b/>
          <w:noProof/>
          <w:sz w:val="24"/>
          <w:szCs w:val="24"/>
          <w:lang w:val="tr-TR"/>
        </w:rPr>
        <w:t>EK-3</w:t>
      </w:r>
    </w:p>
    <w:p w:rsidR="00DA3D6A" w:rsidRPr="00471049" w:rsidRDefault="00DA3D6A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BE0AE5" w:rsidRPr="00471049" w:rsidRDefault="001A06DE" w:rsidP="00DA3D6A">
      <w:pPr>
        <w:rPr>
          <w:b/>
          <w:strike/>
          <w:noProof/>
          <w:sz w:val="24"/>
          <w:szCs w:val="24"/>
          <w:lang w:val="tr-TR"/>
        </w:rPr>
      </w:pPr>
      <w:r w:rsidRPr="00471049">
        <w:rPr>
          <w:b/>
          <w:noProof/>
          <w:sz w:val="24"/>
          <w:szCs w:val="24"/>
          <w:lang w:val="tr-TR"/>
        </w:rPr>
        <w:t>EK-</w:t>
      </w:r>
      <w:r w:rsidR="00DA3D6A" w:rsidRPr="00471049">
        <w:rPr>
          <w:b/>
          <w:noProof/>
          <w:sz w:val="24"/>
          <w:szCs w:val="24"/>
          <w:lang w:val="tr-TR"/>
        </w:rPr>
        <w:t>3</w:t>
      </w:r>
      <w:r w:rsidR="00D46155" w:rsidRPr="00471049">
        <w:rPr>
          <w:b/>
          <w:noProof/>
          <w:sz w:val="24"/>
          <w:szCs w:val="24"/>
          <w:lang w:val="tr-TR"/>
        </w:rPr>
        <w:t>/A</w:t>
      </w:r>
    </w:p>
    <w:p w:rsidR="00BE0AE5" w:rsidRPr="00471049" w:rsidRDefault="00BE0AE5" w:rsidP="00BE0AE5">
      <w:pPr>
        <w:tabs>
          <w:tab w:val="center" w:pos="4153"/>
          <w:tab w:val="right" w:pos="8306"/>
        </w:tabs>
        <w:rPr>
          <w:noProof/>
          <w:sz w:val="24"/>
          <w:szCs w:val="24"/>
          <w:lang w:val="tr-TR"/>
        </w:rPr>
      </w:pPr>
    </w:p>
    <w:p w:rsidR="00BE0AE5" w:rsidRPr="00471049" w:rsidRDefault="00BE0AE5" w:rsidP="00BE0AE5">
      <w:pPr>
        <w:tabs>
          <w:tab w:val="center" w:pos="4536"/>
          <w:tab w:val="right" w:pos="9072"/>
        </w:tabs>
        <w:ind w:left="-108" w:right="-108"/>
        <w:jc w:val="center"/>
        <w:rPr>
          <w:b/>
          <w:sz w:val="24"/>
          <w:szCs w:val="24"/>
          <w:lang w:val="tr-TR"/>
        </w:rPr>
      </w:pPr>
      <w:r w:rsidRPr="00471049">
        <w:rPr>
          <w:b/>
          <w:sz w:val="24"/>
          <w:szCs w:val="24"/>
          <w:lang w:val="tr-TR"/>
        </w:rPr>
        <w:t>YETKİ BELGESİ BAŞVURU FORMU</w:t>
      </w:r>
    </w:p>
    <w:p w:rsidR="00BE0AE5" w:rsidRPr="00471049" w:rsidRDefault="00BE0AE5" w:rsidP="00D46155">
      <w:pPr>
        <w:tabs>
          <w:tab w:val="right" w:pos="8306"/>
        </w:tabs>
        <w:rPr>
          <w:sz w:val="24"/>
          <w:szCs w:val="24"/>
        </w:rPr>
      </w:pPr>
    </w:p>
    <w:p w:rsidR="00BE0AE5" w:rsidRPr="00471049" w:rsidRDefault="00BE0AE5" w:rsidP="002A5DDD">
      <w:pPr>
        <w:autoSpaceDE w:val="0"/>
        <w:autoSpaceDN w:val="0"/>
        <w:adjustRightInd w:val="0"/>
        <w:rPr>
          <w:bCs/>
          <w:noProof/>
          <w:sz w:val="24"/>
          <w:szCs w:val="24"/>
          <w:lang w:val="tr-TR"/>
        </w:rPr>
      </w:pPr>
    </w:p>
    <w:p w:rsidR="002A5DDD" w:rsidRPr="00471049" w:rsidRDefault="00DA3D6A" w:rsidP="002A5DDD">
      <w:pPr>
        <w:autoSpaceDE w:val="0"/>
        <w:autoSpaceDN w:val="0"/>
        <w:adjustRightInd w:val="0"/>
        <w:rPr>
          <w:bCs/>
          <w:noProof/>
          <w:sz w:val="24"/>
          <w:szCs w:val="24"/>
          <w:lang w:val="tr-TR"/>
        </w:rPr>
      </w:pPr>
      <w:r w:rsidRPr="00471049">
        <w:rPr>
          <w:b/>
          <w:bCs/>
          <w:noProof/>
          <w:sz w:val="24"/>
          <w:szCs w:val="24"/>
          <w:lang w:val="tr-TR"/>
        </w:rPr>
        <w:t xml:space="preserve">1. </w:t>
      </w:r>
      <w:r w:rsidR="00D46155" w:rsidRPr="00471049">
        <w:rPr>
          <w:b/>
          <w:bCs/>
          <w:noProof/>
          <w:sz w:val="24"/>
          <w:szCs w:val="24"/>
          <w:lang w:val="tr-TR"/>
        </w:rPr>
        <w:t xml:space="preserve">BAŞVURUDA BULUNAN </w:t>
      </w:r>
      <w:r w:rsidR="00631EC6" w:rsidRPr="00471049">
        <w:rPr>
          <w:b/>
          <w:bCs/>
          <w:noProof/>
          <w:sz w:val="24"/>
          <w:szCs w:val="24"/>
          <w:lang w:val="tr-TR"/>
        </w:rPr>
        <w:t xml:space="preserve">TESİS / </w:t>
      </w:r>
      <w:r w:rsidRPr="00471049">
        <w:rPr>
          <w:b/>
          <w:bCs/>
          <w:noProof/>
          <w:sz w:val="24"/>
          <w:szCs w:val="24"/>
          <w:lang w:val="tr-TR"/>
        </w:rPr>
        <w:t>KURULUŞ</w:t>
      </w:r>
    </w:p>
    <w:p w:rsidR="002B4F7C" w:rsidRPr="00471049" w:rsidRDefault="002B4F7C" w:rsidP="002A5DDD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tr-TR"/>
        </w:rPr>
      </w:pPr>
    </w:p>
    <w:tbl>
      <w:tblPr>
        <w:tblW w:w="8435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8435"/>
      </w:tblGrid>
      <w:tr w:rsidR="002A5DDD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2A5DDD" w:rsidRPr="00471049" w:rsidRDefault="002A5DDD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(1) </w:t>
            </w:r>
            <w:r w:rsidR="00631EC6" w:rsidRPr="00471049">
              <w:rPr>
                <w:b/>
                <w:noProof/>
                <w:sz w:val="24"/>
                <w:szCs w:val="24"/>
                <w:lang w:val="tr-TR"/>
              </w:rPr>
              <w:t>Tesisin / K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 xml:space="preserve">uruluşun </w:t>
            </w:r>
            <w:r w:rsidR="005D7664" w:rsidRPr="00471049">
              <w:rPr>
                <w:b/>
                <w:noProof/>
                <w:sz w:val="24"/>
                <w:szCs w:val="24"/>
                <w:lang w:val="tr-TR"/>
              </w:rPr>
              <w:t>A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d</w:t>
            </w:r>
            <w:r w:rsidR="005D7664" w:rsidRPr="00471049">
              <w:rPr>
                <w:b/>
                <w:noProof/>
                <w:sz w:val="24"/>
                <w:szCs w:val="24"/>
                <w:lang w:val="tr-TR"/>
              </w:rPr>
              <w:t>ı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2A5DDD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2A5DDD" w:rsidRPr="00471049" w:rsidRDefault="002A5DDD" w:rsidP="005D76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(2)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Vergi Dairesi No</w:t>
            </w:r>
            <w:r w:rsidR="005D7664" w:rsidRPr="00471049">
              <w:rPr>
                <w:b/>
                <w:noProof/>
                <w:sz w:val="24"/>
                <w:szCs w:val="24"/>
                <w:lang w:val="tr-TR"/>
              </w:rPr>
              <w:t xml:space="preserve"> :</w:t>
            </w:r>
          </w:p>
        </w:tc>
      </w:tr>
      <w:tr w:rsidR="002A5DDD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2A5DDD" w:rsidRPr="00471049" w:rsidRDefault="002A5DDD" w:rsidP="005D76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(3)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Adres</w:t>
            </w:r>
            <w:r w:rsidR="005D7664" w:rsidRPr="00471049">
              <w:rPr>
                <w:b/>
                <w:noProof/>
                <w:sz w:val="24"/>
                <w:szCs w:val="24"/>
                <w:lang w:val="tr-TR"/>
              </w:rPr>
              <w:t>i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1356C7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1356C7" w:rsidRPr="00471049" w:rsidRDefault="001356C7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(4)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Posta Kodu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1356C7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1356C7" w:rsidRPr="00471049" w:rsidRDefault="001356C7" w:rsidP="005D76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(5)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Şehir :</w:t>
            </w:r>
          </w:p>
        </w:tc>
      </w:tr>
      <w:tr w:rsidR="001356C7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1356C7" w:rsidRPr="00471049" w:rsidRDefault="001356C7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(6)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Ülke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1356C7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1356C7" w:rsidRPr="00471049" w:rsidRDefault="001356C7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(7)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Tel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1356C7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1356C7" w:rsidRPr="00471049" w:rsidRDefault="001356C7" w:rsidP="005D76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(8)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Faks :</w:t>
            </w:r>
          </w:p>
        </w:tc>
      </w:tr>
      <w:tr w:rsidR="002A5DDD" w:rsidRPr="00471049" w:rsidTr="00FF18A4">
        <w:trPr>
          <w:trHeight w:val="506"/>
          <w:jc w:val="center"/>
        </w:trPr>
        <w:tc>
          <w:tcPr>
            <w:tcW w:w="8435" w:type="dxa"/>
            <w:vAlign w:val="center"/>
          </w:tcPr>
          <w:p w:rsidR="002A5DDD" w:rsidRPr="00471049" w:rsidRDefault="002A5DDD" w:rsidP="005D76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>(</w:t>
            </w:r>
            <w:r w:rsidR="00743AC2" w:rsidRPr="00471049">
              <w:rPr>
                <w:noProof/>
                <w:sz w:val="24"/>
                <w:szCs w:val="24"/>
                <w:lang w:val="tr-TR"/>
              </w:rPr>
              <w:t>9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) </w:t>
            </w:r>
            <w:r w:rsidR="00743AC2" w:rsidRPr="00471049">
              <w:rPr>
                <w:b/>
                <w:noProof/>
                <w:sz w:val="24"/>
                <w:szCs w:val="24"/>
                <w:lang w:val="tr-TR"/>
              </w:rPr>
              <w:t>Web adresi</w:t>
            </w:r>
            <w:r w:rsidR="00CE1A64" w:rsidRPr="00471049">
              <w:rPr>
                <w:b/>
                <w:noProof/>
                <w:sz w:val="24"/>
                <w:szCs w:val="24"/>
                <w:lang w:val="tr-TR"/>
              </w:rPr>
              <w:t xml:space="preserve"> </w:t>
            </w:r>
            <w:r w:rsidR="005D7664" w:rsidRPr="00471049">
              <w:rPr>
                <w:b/>
                <w:noProof/>
                <w:sz w:val="24"/>
                <w:szCs w:val="24"/>
                <w:lang w:val="tr-TR"/>
              </w:rPr>
              <w:t>:</w:t>
            </w:r>
          </w:p>
        </w:tc>
      </w:tr>
    </w:tbl>
    <w:p w:rsidR="002B4F7C" w:rsidRPr="00471049" w:rsidRDefault="002B4F7C" w:rsidP="002A5DDD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tr-TR"/>
        </w:rPr>
      </w:pPr>
    </w:p>
    <w:p w:rsidR="00E54B4B" w:rsidRPr="00471049" w:rsidRDefault="00E54B4B" w:rsidP="002A5DDD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tr-TR"/>
        </w:rPr>
      </w:pPr>
    </w:p>
    <w:p w:rsidR="002A5DDD" w:rsidRPr="00471049" w:rsidRDefault="00F5052D" w:rsidP="002A5DDD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tr-TR"/>
        </w:rPr>
      </w:pPr>
      <w:r w:rsidRPr="00471049">
        <w:rPr>
          <w:b/>
          <w:bCs/>
          <w:noProof/>
          <w:sz w:val="24"/>
          <w:szCs w:val="24"/>
          <w:lang w:val="tr-TR"/>
        </w:rPr>
        <w:t>2.</w:t>
      </w:r>
      <w:r w:rsidR="002A5DDD" w:rsidRPr="00471049">
        <w:rPr>
          <w:b/>
          <w:bCs/>
          <w:noProof/>
          <w:sz w:val="24"/>
          <w:szCs w:val="24"/>
          <w:lang w:val="tr-TR"/>
        </w:rPr>
        <w:t xml:space="preserve"> BAŞVURUDA BULUNAN </w:t>
      </w:r>
      <w:r w:rsidR="00631EC6" w:rsidRPr="00471049">
        <w:rPr>
          <w:b/>
          <w:bCs/>
          <w:noProof/>
          <w:sz w:val="24"/>
          <w:szCs w:val="24"/>
          <w:lang w:val="tr-TR"/>
        </w:rPr>
        <w:t xml:space="preserve">TESİSİN / </w:t>
      </w:r>
      <w:r w:rsidR="002A5DDD" w:rsidRPr="00471049">
        <w:rPr>
          <w:b/>
          <w:bCs/>
          <w:noProof/>
          <w:sz w:val="24"/>
          <w:szCs w:val="24"/>
          <w:lang w:val="tr-TR"/>
        </w:rPr>
        <w:t>KURULUŞUN TEMSİLCİSİ</w:t>
      </w:r>
    </w:p>
    <w:p w:rsidR="00F5052D" w:rsidRPr="00471049" w:rsidRDefault="00F5052D" w:rsidP="002A5DDD">
      <w:pPr>
        <w:autoSpaceDE w:val="0"/>
        <w:autoSpaceDN w:val="0"/>
        <w:adjustRightInd w:val="0"/>
        <w:rPr>
          <w:noProof/>
          <w:sz w:val="24"/>
          <w:szCs w:val="24"/>
          <w:lang w:val="tr-TR"/>
        </w:rPr>
      </w:pPr>
    </w:p>
    <w:tbl>
      <w:tblPr>
        <w:tblW w:w="843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8432"/>
      </w:tblGrid>
      <w:tr w:rsidR="002A5DDD" w:rsidRPr="00471049" w:rsidTr="00FF18A4">
        <w:trPr>
          <w:trHeight w:val="530"/>
          <w:jc w:val="center"/>
        </w:trPr>
        <w:tc>
          <w:tcPr>
            <w:tcW w:w="8432" w:type="dxa"/>
            <w:vAlign w:val="center"/>
          </w:tcPr>
          <w:p w:rsidR="002A5DDD" w:rsidRPr="00471049" w:rsidRDefault="002A5DDD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(1) </w:t>
            </w:r>
            <w:r w:rsidR="00E97827" w:rsidRPr="00471049">
              <w:rPr>
                <w:b/>
                <w:noProof/>
                <w:sz w:val="24"/>
                <w:szCs w:val="24"/>
                <w:lang w:val="tr-TR"/>
              </w:rPr>
              <w:t>Temsilcinin A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dı</w:t>
            </w:r>
            <w:r w:rsidR="005D7664" w:rsidRPr="00471049">
              <w:rPr>
                <w:b/>
                <w:noProof/>
                <w:sz w:val="24"/>
                <w:szCs w:val="24"/>
                <w:lang w:val="tr-TR"/>
              </w:rPr>
              <w:t xml:space="preserve">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2A5DDD" w:rsidRPr="00471049" w:rsidTr="00FF18A4">
        <w:trPr>
          <w:trHeight w:val="491"/>
          <w:jc w:val="center"/>
        </w:trPr>
        <w:tc>
          <w:tcPr>
            <w:tcW w:w="8432" w:type="dxa"/>
            <w:vAlign w:val="center"/>
          </w:tcPr>
          <w:p w:rsidR="0056365D" w:rsidRPr="00471049" w:rsidRDefault="002A5DDD" w:rsidP="005D76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(2) </w:t>
            </w:r>
            <w:r w:rsidR="00E97827" w:rsidRPr="00471049">
              <w:rPr>
                <w:b/>
                <w:noProof/>
                <w:sz w:val="24"/>
                <w:szCs w:val="24"/>
                <w:lang w:val="tr-TR"/>
              </w:rPr>
              <w:t>Temsilcinin Soyadı</w:t>
            </w:r>
            <w:r w:rsidR="005D7664" w:rsidRPr="00471049">
              <w:rPr>
                <w:b/>
                <w:noProof/>
                <w:sz w:val="24"/>
                <w:szCs w:val="24"/>
                <w:lang w:val="tr-TR"/>
              </w:rPr>
              <w:t xml:space="preserve"> :</w:t>
            </w:r>
            <w:r w:rsidR="00E97827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2A5DDD" w:rsidRPr="00471049" w:rsidTr="00FF18A4">
        <w:trPr>
          <w:trHeight w:val="552"/>
          <w:jc w:val="center"/>
        </w:trPr>
        <w:tc>
          <w:tcPr>
            <w:tcW w:w="8432" w:type="dxa"/>
            <w:vAlign w:val="center"/>
          </w:tcPr>
          <w:p w:rsidR="002A5DDD" w:rsidRPr="00471049" w:rsidRDefault="002A5DDD" w:rsidP="00CE1A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(3)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Adresi</w:t>
            </w:r>
            <w:r w:rsidR="00CE1A64" w:rsidRPr="00471049">
              <w:rPr>
                <w:b/>
                <w:noProof/>
                <w:sz w:val="24"/>
                <w:szCs w:val="24"/>
                <w:lang w:val="tr-TR"/>
              </w:rPr>
              <w:t xml:space="preserve"> :</w:t>
            </w:r>
            <w:r w:rsidR="0056365D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FF18A4" w:rsidRPr="00471049" w:rsidTr="00FF18A4">
        <w:trPr>
          <w:trHeight w:val="539"/>
          <w:jc w:val="center"/>
        </w:trPr>
        <w:tc>
          <w:tcPr>
            <w:tcW w:w="8432" w:type="dxa"/>
            <w:vAlign w:val="center"/>
          </w:tcPr>
          <w:p w:rsidR="00FF18A4" w:rsidRPr="00471049" w:rsidRDefault="00FF18A4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(4)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Posta Kodu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FF18A4" w:rsidRPr="00471049" w:rsidTr="00FF18A4">
        <w:trPr>
          <w:trHeight w:val="539"/>
          <w:jc w:val="center"/>
        </w:trPr>
        <w:tc>
          <w:tcPr>
            <w:tcW w:w="8432" w:type="dxa"/>
            <w:vAlign w:val="center"/>
          </w:tcPr>
          <w:p w:rsidR="00FF18A4" w:rsidRPr="00471049" w:rsidRDefault="00FF18A4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(5)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Şehir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FF18A4" w:rsidRPr="00471049" w:rsidTr="00FF18A4">
        <w:trPr>
          <w:trHeight w:val="539"/>
          <w:jc w:val="center"/>
        </w:trPr>
        <w:tc>
          <w:tcPr>
            <w:tcW w:w="8432" w:type="dxa"/>
            <w:vAlign w:val="center"/>
          </w:tcPr>
          <w:p w:rsidR="00FF18A4" w:rsidRPr="00471049" w:rsidRDefault="00FF18A4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(6)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Ülke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FF18A4" w:rsidRPr="00471049" w:rsidTr="00FF18A4">
        <w:trPr>
          <w:trHeight w:val="539"/>
          <w:jc w:val="center"/>
        </w:trPr>
        <w:tc>
          <w:tcPr>
            <w:tcW w:w="8432" w:type="dxa"/>
            <w:vAlign w:val="center"/>
          </w:tcPr>
          <w:p w:rsidR="00FF18A4" w:rsidRPr="00471049" w:rsidRDefault="00FF18A4" w:rsidP="00E54B4B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(7)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Tel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  <w:tr w:rsidR="00FF18A4" w:rsidRPr="00471049" w:rsidTr="00FF18A4">
        <w:trPr>
          <w:trHeight w:val="549"/>
          <w:jc w:val="center"/>
        </w:trPr>
        <w:tc>
          <w:tcPr>
            <w:tcW w:w="8432" w:type="dxa"/>
            <w:vAlign w:val="center"/>
          </w:tcPr>
          <w:p w:rsidR="00FF18A4" w:rsidRPr="00471049" w:rsidRDefault="00FF18A4" w:rsidP="001356C7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(8)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Faks :</w:t>
            </w:r>
          </w:p>
        </w:tc>
      </w:tr>
      <w:tr w:rsidR="002A5DDD" w:rsidRPr="00471049" w:rsidTr="00C138B8">
        <w:trPr>
          <w:trHeight w:val="557"/>
          <w:jc w:val="center"/>
        </w:trPr>
        <w:tc>
          <w:tcPr>
            <w:tcW w:w="8432" w:type="dxa"/>
            <w:vAlign w:val="center"/>
          </w:tcPr>
          <w:p w:rsidR="002A5DDD" w:rsidRPr="00471049" w:rsidRDefault="002A5DDD" w:rsidP="00CE1A64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>(</w:t>
            </w:r>
            <w:r w:rsidR="00743AC2" w:rsidRPr="00471049">
              <w:rPr>
                <w:noProof/>
                <w:sz w:val="24"/>
                <w:szCs w:val="24"/>
                <w:lang w:val="tr-TR"/>
              </w:rPr>
              <w:t>9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)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E-Posta</w:t>
            </w:r>
            <w:r w:rsidR="00CE1A64" w:rsidRPr="00471049">
              <w:rPr>
                <w:b/>
                <w:noProof/>
                <w:sz w:val="24"/>
                <w:szCs w:val="24"/>
                <w:lang w:val="tr-TR"/>
              </w:rPr>
              <w:t xml:space="preserve"> :</w:t>
            </w:r>
          </w:p>
        </w:tc>
      </w:tr>
    </w:tbl>
    <w:p w:rsidR="0056365D" w:rsidRPr="00471049" w:rsidRDefault="0056365D" w:rsidP="002A5DDD">
      <w:pPr>
        <w:autoSpaceDE w:val="0"/>
        <w:autoSpaceDN w:val="0"/>
        <w:adjustRightInd w:val="0"/>
        <w:rPr>
          <w:b/>
          <w:bCs/>
          <w:noProof/>
          <w:sz w:val="24"/>
          <w:szCs w:val="24"/>
          <w:lang w:val="tr-TR"/>
        </w:rPr>
      </w:pPr>
    </w:p>
    <w:p w:rsidR="001A54B0" w:rsidRPr="00471049" w:rsidRDefault="001A54B0" w:rsidP="00D414E6">
      <w:pPr>
        <w:pStyle w:val="stbilgi"/>
        <w:tabs>
          <w:tab w:val="clear" w:pos="4153"/>
          <w:tab w:val="clear" w:pos="8306"/>
        </w:tabs>
        <w:autoSpaceDE w:val="0"/>
        <w:autoSpaceDN w:val="0"/>
        <w:adjustRightInd w:val="0"/>
        <w:rPr>
          <w:b/>
          <w:bCs/>
          <w:i/>
          <w:noProof/>
          <w:sz w:val="24"/>
          <w:szCs w:val="24"/>
          <w:lang w:val="tr-TR"/>
        </w:rPr>
      </w:pPr>
    </w:p>
    <w:p w:rsidR="00F04B79" w:rsidRPr="00471049" w:rsidRDefault="00F04B79" w:rsidP="00D414E6">
      <w:pPr>
        <w:pStyle w:val="stbilgi"/>
        <w:tabs>
          <w:tab w:val="clear" w:pos="4153"/>
          <w:tab w:val="clear" w:pos="8306"/>
        </w:tabs>
        <w:autoSpaceDE w:val="0"/>
        <w:autoSpaceDN w:val="0"/>
        <w:adjustRightInd w:val="0"/>
        <w:rPr>
          <w:b/>
          <w:bCs/>
          <w:noProof/>
          <w:sz w:val="24"/>
          <w:szCs w:val="24"/>
          <w:lang w:val="tr-TR"/>
        </w:rPr>
      </w:pPr>
    </w:p>
    <w:p w:rsidR="00870948" w:rsidRPr="00471049" w:rsidRDefault="00FC430F" w:rsidP="00D414E6">
      <w:pPr>
        <w:pStyle w:val="stbilgi"/>
        <w:tabs>
          <w:tab w:val="clear" w:pos="4153"/>
          <w:tab w:val="clear" w:pos="8306"/>
        </w:tabs>
        <w:autoSpaceDE w:val="0"/>
        <w:autoSpaceDN w:val="0"/>
        <w:adjustRightInd w:val="0"/>
        <w:rPr>
          <w:b/>
          <w:bCs/>
          <w:noProof/>
          <w:sz w:val="24"/>
          <w:szCs w:val="24"/>
          <w:lang w:val="tr-TR"/>
        </w:rPr>
      </w:pPr>
      <w:r w:rsidRPr="00471049">
        <w:rPr>
          <w:b/>
          <w:bCs/>
          <w:noProof/>
          <w:sz w:val="24"/>
          <w:szCs w:val="24"/>
          <w:lang w:val="tr-TR"/>
        </w:rPr>
        <w:lastRenderedPageBreak/>
        <w:t>3</w:t>
      </w:r>
      <w:r w:rsidR="002A5DDD" w:rsidRPr="00471049">
        <w:rPr>
          <w:b/>
          <w:bCs/>
          <w:noProof/>
          <w:sz w:val="24"/>
          <w:szCs w:val="24"/>
          <w:lang w:val="tr-TR"/>
        </w:rPr>
        <w:t>. TALEP EDİLEN BELGE</w:t>
      </w:r>
    </w:p>
    <w:p w:rsidR="002A5DDD" w:rsidRPr="00471049" w:rsidRDefault="002A5DDD" w:rsidP="00D414E6">
      <w:pPr>
        <w:pStyle w:val="stbilgi"/>
        <w:tabs>
          <w:tab w:val="clear" w:pos="4153"/>
          <w:tab w:val="clear" w:pos="8306"/>
        </w:tabs>
        <w:autoSpaceDE w:val="0"/>
        <w:autoSpaceDN w:val="0"/>
        <w:adjustRightInd w:val="0"/>
        <w:rPr>
          <w:noProof/>
          <w:sz w:val="24"/>
          <w:szCs w:val="24"/>
          <w:lang w:val="tr-TR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7774"/>
      </w:tblGrid>
      <w:tr w:rsidR="00B06AC8" w:rsidRPr="00471049" w:rsidTr="00C138B8">
        <w:trPr>
          <w:trHeight w:val="520"/>
          <w:jc w:val="center"/>
        </w:trPr>
        <w:tc>
          <w:tcPr>
            <w:tcW w:w="519" w:type="dxa"/>
            <w:vAlign w:val="center"/>
          </w:tcPr>
          <w:p w:rsidR="00B06AC8" w:rsidRPr="00471049" w:rsidRDefault="00B06AC8" w:rsidP="00242FE3">
            <w:pPr>
              <w:autoSpaceDE w:val="0"/>
              <w:autoSpaceDN w:val="0"/>
              <w:adjustRightInd w:val="0"/>
              <w:ind w:right="-425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sz w:val="24"/>
                <w:szCs w:val="24"/>
                <w:lang w:val="tr-TR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75"/>
            <w:r w:rsidRPr="00471049">
              <w:rPr>
                <w:sz w:val="24"/>
                <w:szCs w:val="24"/>
                <w:lang w:val="tr-TR"/>
              </w:rPr>
              <w:instrText xml:space="preserve"> FORMCHECKBOX </w:instrText>
            </w:r>
            <w:r w:rsidR="00303C88">
              <w:rPr>
                <w:sz w:val="24"/>
                <w:szCs w:val="24"/>
                <w:lang w:val="tr-TR"/>
              </w:rPr>
            </w:r>
            <w:r w:rsidR="00303C88">
              <w:rPr>
                <w:sz w:val="24"/>
                <w:szCs w:val="24"/>
                <w:lang w:val="tr-TR"/>
              </w:rPr>
              <w:fldChar w:fldCharType="separate"/>
            </w:r>
            <w:r w:rsidRPr="00471049">
              <w:rPr>
                <w:sz w:val="24"/>
                <w:szCs w:val="24"/>
                <w:lang w:val="tr-TR"/>
              </w:rPr>
              <w:fldChar w:fldCharType="end"/>
            </w:r>
            <w:bookmarkEnd w:id="0"/>
          </w:p>
        </w:tc>
        <w:tc>
          <w:tcPr>
            <w:tcW w:w="7774" w:type="dxa"/>
            <w:vAlign w:val="center"/>
          </w:tcPr>
          <w:p w:rsidR="00B06AC8" w:rsidRPr="00471049" w:rsidRDefault="00B06AC8" w:rsidP="00FC430F">
            <w:pPr>
              <w:autoSpaceDE w:val="0"/>
              <w:autoSpaceDN w:val="0"/>
              <w:adjustRightInd w:val="0"/>
              <w:ind w:right="-143"/>
              <w:rPr>
                <w:b/>
                <w:bCs/>
                <w:noProof/>
                <w:sz w:val="24"/>
                <w:szCs w:val="24"/>
                <w:lang w:val="tr-TR"/>
              </w:rPr>
            </w:pPr>
            <w:r w:rsidRPr="00471049">
              <w:rPr>
                <w:b/>
                <w:bCs/>
                <w:noProof/>
                <w:sz w:val="24"/>
                <w:szCs w:val="24"/>
                <w:lang w:val="tr-TR"/>
              </w:rPr>
              <w:t>1.</w:t>
            </w:r>
            <w:r w:rsidRPr="00471049">
              <w:rPr>
                <w:sz w:val="24"/>
                <w:szCs w:val="24"/>
              </w:rPr>
              <w:t xml:space="preserve"> </w:t>
            </w:r>
            <w:r w:rsidR="00D46155" w:rsidRPr="00471049">
              <w:rPr>
                <w:b/>
                <w:bCs/>
                <w:noProof/>
                <w:sz w:val="24"/>
                <w:szCs w:val="24"/>
                <w:lang w:val="en-US"/>
              </w:rPr>
              <w:t>ULUSLARARASI SAĞLIK TURİZMİ SAĞLIK TESİSİ YETKİ BELGESİ</w:t>
            </w:r>
          </w:p>
        </w:tc>
      </w:tr>
      <w:tr w:rsidR="00B06AC8" w:rsidRPr="00471049" w:rsidTr="00C138B8">
        <w:trPr>
          <w:trHeight w:val="516"/>
          <w:jc w:val="center"/>
        </w:trPr>
        <w:tc>
          <w:tcPr>
            <w:tcW w:w="519" w:type="dxa"/>
            <w:vAlign w:val="center"/>
          </w:tcPr>
          <w:p w:rsidR="00B06AC8" w:rsidRPr="00471049" w:rsidRDefault="00B06AC8" w:rsidP="00F6597D">
            <w:pPr>
              <w:autoSpaceDE w:val="0"/>
              <w:autoSpaceDN w:val="0"/>
              <w:adjustRightInd w:val="0"/>
              <w:ind w:right="-425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sz w:val="24"/>
                <w:szCs w:val="24"/>
                <w:lang w:val="tr-TR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049">
              <w:rPr>
                <w:sz w:val="24"/>
                <w:szCs w:val="24"/>
                <w:lang w:val="tr-TR"/>
              </w:rPr>
              <w:instrText xml:space="preserve"> FORMCHECKBOX </w:instrText>
            </w:r>
            <w:r w:rsidR="00303C88">
              <w:rPr>
                <w:sz w:val="24"/>
                <w:szCs w:val="24"/>
                <w:lang w:val="tr-TR"/>
              </w:rPr>
            </w:r>
            <w:r w:rsidR="00303C88">
              <w:rPr>
                <w:sz w:val="24"/>
                <w:szCs w:val="24"/>
                <w:lang w:val="tr-TR"/>
              </w:rPr>
              <w:fldChar w:fldCharType="separate"/>
            </w:r>
            <w:r w:rsidRPr="00471049">
              <w:rPr>
                <w:sz w:val="24"/>
                <w:szCs w:val="24"/>
                <w:lang w:val="tr-TR"/>
              </w:rPr>
              <w:fldChar w:fldCharType="end"/>
            </w:r>
          </w:p>
        </w:tc>
        <w:tc>
          <w:tcPr>
            <w:tcW w:w="7774" w:type="dxa"/>
            <w:vAlign w:val="center"/>
          </w:tcPr>
          <w:p w:rsidR="00B06AC8" w:rsidRPr="00471049" w:rsidRDefault="00D31E9E" w:rsidP="00FC430F">
            <w:pPr>
              <w:autoSpaceDE w:val="0"/>
              <w:autoSpaceDN w:val="0"/>
              <w:adjustRightInd w:val="0"/>
              <w:ind w:right="-143"/>
              <w:rPr>
                <w:b/>
                <w:bCs/>
                <w:noProof/>
                <w:sz w:val="24"/>
                <w:szCs w:val="24"/>
                <w:lang w:val="en-US"/>
              </w:rPr>
            </w:pPr>
            <w:r w:rsidRPr="00471049">
              <w:rPr>
                <w:b/>
                <w:bCs/>
                <w:noProof/>
                <w:sz w:val="24"/>
                <w:szCs w:val="24"/>
                <w:lang w:val="tr-TR"/>
              </w:rPr>
              <w:t>2</w:t>
            </w:r>
            <w:r w:rsidR="00B06AC8" w:rsidRPr="00471049">
              <w:rPr>
                <w:b/>
                <w:bCs/>
                <w:noProof/>
                <w:sz w:val="24"/>
                <w:szCs w:val="24"/>
                <w:lang w:val="tr-TR"/>
              </w:rPr>
              <w:t>.</w:t>
            </w:r>
            <w:r w:rsidR="00B06AC8" w:rsidRPr="00471049">
              <w:rPr>
                <w:b/>
                <w:i/>
                <w:sz w:val="24"/>
                <w:szCs w:val="24"/>
                <w:lang w:val="tr-TR"/>
              </w:rPr>
              <w:t xml:space="preserve"> </w:t>
            </w:r>
            <w:r w:rsidR="00D46155" w:rsidRPr="00471049">
              <w:rPr>
                <w:b/>
                <w:bCs/>
                <w:noProof/>
                <w:sz w:val="24"/>
                <w:szCs w:val="24"/>
                <w:lang w:val="en-US"/>
              </w:rPr>
              <w:t>ULUSLARARASI SAĞLIK TURİZMİ ARACI KURULUŞ YETKİ BELGESİ</w:t>
            </w:r>
          </w:p>
        </w:tc>
      </w:tr>
      <w:tr w:rsidR="00B06AC8" w:rsidRPr="00471049" w:rsidTr="007D3C9B">
        <w:trPr>
          <w:trHeight w:val="502"/>
          <w:jc w:val="center"/>
        </w:trPr>
        <w:tc>
          <w:tcPr>
            <w:tcW w:w="8293" w:type="dxa"/>
            <w:gridSpan w:val="2"/>
            <w:vAlign w:val="center"/>
          </w:tcPr>
          <w:p w:rsidR="00B06AC8" w:rsidRPr="00471049" w:rsidRDefault="00B06AC8" w:rsidP="00FC430F">
            <w:pPr>
              <w:autoSpaceDE w:val="0"/>
              <w:autoSpaceDN w:val="0"/>
              <w:adjustRightInd w:val="0"/>
              <w:ind w:right="-1"/>
              <w:rPr>
                <w:b/>
                <w:noProof/>
                <w:sz w:val="24"/>
                <w:szCs w:val="24"/>
                <w:lang w:val="tr-TR"/>
              </w:rPr>
            </w:pPr>
            <w:r w:rsidRPr="00471049">
              <w:rPr>
                <w:b/>
                <w:noProof/>
                <w:sz w:val="24"/>
                <w:szCs w:val="24"/>
                <w:lang w:val="tr-TR"/>
              </w:rPr>
              <w:t>(*) Taleb</w:t>
            </w:r>
            <w:r w:rsidR="00FC430F" w:rsidRPr="00471049">
              <w:rPr>
                <w:b/>
                <w:noProof/>
                <w:sz w:val="24"/>
                <w:szCs w:val="24"/>
                <w:lang w:val="tr-TR"/>
              </w:rPr>
              <w:t>i</w:t>
            </w:r>
            <w:r w:rsidR="00F91EA7">
              <w:rPr>
                <w:b/>
                <w:noProof/>
                <w:sz w:val="24"/>
                <w:szCs w:val="24"/>
                <w:lang w:val="tr-TR"/>
              </w:rPr>
              <w:t xml:space="preserve">nizi </w:t>
            </w:r>
            <w:bookmarkStart w:id="1" w:name="_GoBack"/>
            <w:bookmarkEnd w:id="1"/>
            <w:r w:rsidRPr="00471049">
              <w:rPr>
                <w:b/>
                <w:noProof/>
                <w:sz w:val="24"/>
                <w:szCs w:val="24"/>
                <w:lang w:val="tr-TR"/>
              </w:rPr>
              <w:t>(X) işareti ile belirtiniz.</w:t>
            </w:r>
            <w:r w:rsidR="00743C5D" w:rsidRPr="00471049">
              <w:rPr>
                <w:b/>
                <w:noProof/>
                <w:sz w:val="24"/>
                <w:szCs w:val="24"/>
                <w:lang w:val="tr-TR"/>
              </w:rPr>
              <w:t xml:space="preserve"> </w:t>
            </w:r>
          </w:p>
        </w:tc>
      </w:tr>
    </w:tbl>
    <w:p w:rsidR="00B06AC8" w:rsidRPr="00471049" w:rsidRDefault="00B06AC8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</w:p>
    <w:p w:rsidR="00BE0AE5" w:rsidRPr="00471049" w:rsidRDefault="00BE0AE5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</w:p>
    <w:p w:rsidR="00BE0AE5" w:rsidRPr="00471049" w:rsidRDefault="00BE0AE5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</w:p>
    <w:p w:rsidR="002A5DDD" w:rsidRPr="00471049" w:rsidRDefault="00945A73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  <w:r w:rsidRPr="00471049">
        <w:rPr>
          <w:b/>
          <w:bCs/>
          <w:noProof/>
          <w:sz w:val="24"/>
          <w:szCs w:val="24"/>
          <w:lang w:val="tr-TR"/>
        </w:rPr>
        <w:t>4</w:t>
      </w:r>
      <w:r w:rsidR="002A5DDD" w:rsidRPr="00471049">
        <w:rPr>
          <w:b/>
          <w:bCs/>
          <w:noProof/>
          <w:sz w:val="24"/>
          <w:szCs w:val="24"/>
          <w:lang w:val="tr-TR"/>
        </w:rPr>
        <w:t xml:space="preserve">. BAŞVURU SAHİBİNİN BEYAN VE İMZASI </w:t>
      </w:r>
    </w:p>
    <w:p w:rsidR="008C5D15" w:rsidRPr="00471049" w:rsidRDefault="008C5D15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</w:p>
    <w:tbl>
      <w:tblPr>
        <w:tblW w:w="964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2A5DDD" w:rsidRPr="00471049" w:rsidTr="009C52AA">
        <w:trPr>
          <w:trHeight w:val="5303"/>
          <w:jc w:val="center"/>
        </w:trPr>
        <w:tc>
          <w:tcPr>
            <w:tcW w:w="9640" w:type="dxa"/>
          </w:tcPr>
          <w:p w:rsidR="00782123" w:rsidRPr="00471049" w:rsidRDefault="007D3C9B" w:rsidP="007F63F6">
            <w:pPr>
              <w:spacing w:line="360" w:lineRule="auto"/>
              <w:ind w:left="142"/>
              <w:jc w:val="both"/>
              <w:rPr>
                <w:noProof/>
                <w:sz w:val="24"/>
                <w:szCs w:val="24"/>
                <w:lang w:val="tr-TR"/>
              </w:rPr>
            </w:pPr>
            <w:proofErr w:type="spellStart"/>
            <w:r w:rsidRPr="00471049">
              <w:rPr>
                <w:sz w:val="24"/>
                <w:szCs w:val="24"/>
              </w:rPr>
              <w:t>Uluslararasi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Sağlık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Turizmi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ve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Turistin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Sağlığı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Hakkında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Yönetmeliği</w:t>
            </w:r>
            <w:proofErr w:type="spellEnd"/>
            <w:r w:rsidR="00D31E9E" w:rsidRPr="00471049">
              <w:rPr>
                <w:noProof/>
                <w:sz w:val="24"/>
                <w:szCs w:val="24"/>
                <w:lang w:val="tr-TR"/>
              </w:rPr>
              <w:t xml:space="preserve">n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>hüküm ve şartlarını aynen kabul ettiğimizi ve yükümlülükl</w:t>
            </w:r>
            <w:r w:rsidR="001A06DE" w:rsidRPr="00471049">
              <w:rPr>
                <w:noProof/>
                <w:sz w:val="24"/>
                <w:szCs w:val="24"/>
                <w:lang w:val="tr-TR"/>
              </w:rPr>
              <w:t xml:space="preserve">erimizi yerine getireceğimizi, </w:t>
            </w:r>
            <w:r w:rsidR="0025299A" w:rsidRPr="00471049">
              <w:rPr>
                <w:noProof/>
                <w:sz w:val="24"/>
                <w:szCs w:val="24"/>
                <w:lang w:val="tr-TR"/>
              </w:rPr>
              <w:t>Bakanlık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tarafından yapılacak </w:t>
            </w:r>
            <w:r w:rsidR="00362963" w:rsidRPr="00471049">
              <w:rPr>
                <w:noProof/>
                <w:sz w:val="24"/>
                <w:szCs w:val="24"/>
                <w:lang w:val="tr-TR"/>
              </w:rPr>
              <w:t xml:space="preserve">denetimlerden sonra kesilen idari para cezalarını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>en geç 30 gün içerisinde ödeyeceğimizi, başvuruyla ilgili olarak istenen ek idari ve teknik</w:t>
            </w:r>
            <w:r w:rsidR="001A06DE" w:rsidRPr="00471049">
              <w:rPr>
                <w:noProof/>
                <w:sz w:val="24"/>
                <w:szCs w:val="24"/>
                <w:lang w:val="tr-TR"/>
              </w:rPr>
              <w:t xml:space="preserve"> dokümanların tarafımızca eksik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 teslim edilmesinden doğacak gecikme ve hatalı işlemlerin sonuçlarından kuruluş</w:t>
            </w:r>
            <w:r w:rsidR="001A06DE" w:rsidRPr="00471049">
              <w:rPr>
                <w:noProof/>
                <w:sz w:val="24"/>
                <w:szCs w:val="24"/>
                <w:lang w:val="tr-TR"/>
              </w:rPr>
              <w:t xml:space="preserve">umuzun sorumlu olacağını </w:t>
            </w:r>
            <w:r w:rsidR="00D31E9E" w:rsidRPr="00471049">
              <w:rPr>
                <w:noProof/>
                <w:sz w:val="24"/>
                <w:szCs w:val="24"/>
                <w:lang w:val="tr-TR"/>
              </w:rPr>
              <w:t>ve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  <w:r w:rsidR="00362963" w:rsidRPr="00471049">
              <w:rPr>
                <w:noProof/>
                <w:sz w:val="24"/>
                <w:szCs w:val="24"/>
                <w:lang w:val="tr-TR"/>
              </w:rPr>
              <w:t>Bakanlık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adına görevlendirilen personel ile bu </w:t>
            </w:r>
            <w:r w:rsidR="001A06DE" w:rsidRPr="00471049">
              <w:rPr>
                <w:noProof/>
                <w:sz w:val="24"/>
                <w:szCs w:val="24"/>
                <w:lang w:val="tr-TR"/>
              </w:rPr>
              <w:t xml:space="preserve">başvuru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formunda </w:t>
            </w:r>
            <w:r w:rsidR="00F04B79" w:rsidRPr="00471049">
              <w:rPr>
                <w:noProof/>
                <w:sz w:val="24"/>
                <w:szCs w:val="24"/>
                <w:lang w:val="tr-TR"/>
              </w:rPr>
              <w:t>temsilci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 olarak beyan edilen kişi</w:t>
            </w:r>
            <w:r w:rsidR="00362963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>/</w:t>
            </w:r>
            <w:r w:rsidR="00362963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kişiler tarafından, başvuru konusu 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>olan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 belgelendirme işlemleri ile ilgili olarak yürütülecek her türlü iş ve işleme ait kayıt altına alınacak sonuçları kabul edeceğimizi, </w:t>
            </w:r>
            <w:r w:rsidR="00362963" w:rsidRPr="00471049">
              <w:rPr>
                <w:noProof/>
                <w:sz w:val="24"/>
                <w:szCs w:val="24"/>
                <w:lang w:val="tr-TR"/>
              </w:rPr>
              <w:t>Bakanlık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 xml:space="preserve">adına görevli personele 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yetki belgesi kriterlerini </w:t>
            </w:r>
            <w:r w:rsidR="00A4138C" w:rsidRPr="00471049">
              <w:rPr>
                <w:noProof/>
                <w:sz w:val="24"/>
                <w:szCs w:val="24"/>
                <w:lang w:val="tr-TR"/>
              </w:rPr>
              <w:t>incelemesi esnasında her türlü kolaylığı s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ağlayacağımızı taahhüt ederiz. </w:t>
            </w:r>
          </w:p>
          <w:p w:rsidR="007D3C9B" w:rsidRPr="00471049" w:rsidRDefault="00A4138C" w:rsidP="007F63F6">
            <w:pPr>
              <w:spacing w:line="360" w:lineRule="auto"/>
              <w:ind w:left="142"/>
              <w:jc w:val="both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Başvuruda bulunduğumuz </w:t>
            </w:r>
            <w:r w:rsidR="00362963" w:rsidRPr="00471049">
              <w:rPr>
                <w:noProof/>
                <w:sz w:val="24"/>
                <w:szCs w:val="24"/>
                <w:lang w:val="tr-TR"/>
              </w:rPr>
              <w:t>belge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 ile </w:t>
            </w:r>
            <w:r w:rsidRPr="00471049">
              <w:rPr>
                <w:noProof/>
                <w:sz w:val="24"/>
                <w:szCs w:val="24"/>
                <w:lang w:val="tr-TR"/>
              </w:rPr>
              <w:t>ilgili belgelendirme işlemler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>i</w:t>
            </w:r>
            <w:r w:rsidR="00F04B79" w:rsidRPr="00471049">
              <w:rPr>
                <w:noProof/>
                <w:sz w:val="24"/>
                <w:szCs w:val="24"/>
                <w:lang w:val="tr-TR"/>
              </w:rPr>
              <w:t>ni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 tamamlanıp bu konuda belge </w:t>
            </w:r>
            <w:r w:rsidRPr="00471049">
              <w:rPr>
                <w:noProof/>
                <w:sz w:val="24"/>
                <w:szCs w:val="24"/>
                <w:lang w:val="tr-TR"/>
              </w:rPr>
              <w:t>kullanma haklarımız verilmeden,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 xml:space="preserve"> </w:t>
            </w:r>
            <w:r w:rsidR="00782123" w:rsidRPr="00471049">
              <w:rPr>
                <w:noProof/>
                <w:sz w:val="24"/>
                <w:szCs w:val="24"/>
                <w:lang w:val="tr-TR"/>
              </w:rPr>
              <w:t xml:space="preserve">tesis / kuruluş 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belgelendirme 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>belgesini kullanarak, b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elgelendirme </w:t>
            </w:r>
            <w:r w:rsidR="007F63F6" w:rsidRPr="00471049">
              <w:rPr>
                <w:noProof/>
                <w:sz w:val="24"/>
                <w:szCs w:val="24"/>
                <w:lang w:val="tr-TR"/>
              </w:rPr>
              <w:t>m</w:t>
            </w:r>
            <w:r w:rsidRPr="00471049">
              <w:rPr>
                <w:noProof/>
                <w:sz w:val="24"/>
                <w:szCs w:val="24"/>
                <w:lang w:val="tr-TR"/>
              </w:rPr>
              <w:t>arkasının kasıtlı olarak kanunsuz kullanılması olarak değerlendire</w:t>
            </w:r>
            <w:r w:rsidR="00E239B4" w:rsidRPr="00471049">
              <w:rPr>
                <w:noProof/>
                <w:sz w:val="24"/>
                <w:szCs w:val="24"/>
                <w:lang w:val="tr-TR"/>
              </w:rPr>
              <w:t>le</w:t>
            </w:r>
            <w:r w:rsidRPr="00471049">
              <w:rPr>
                <w:noProof/>
                <w:sz w:val="24"/>
                <w:szCs w:val="24"/>
                <w:lang w:val="tr-TR"/>
              </w:rPr>
              <w:t>ceğinin ve belgelendirme başvurumuzun etkileneceğinin farkında olduğumuzu teyit ederiz</w:t>
            </w:r>
          </w:p>
          <w:p w:rsidR="00CA1CCE" w:rsidRPr="00471049" w:rsidRDefault="00CA1CCE" w:rsidP="00FC0705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2A5DDD" w:rsidRPr="00471049" w:rsidTr="00BE0AE5">
        <w:trPr>
          <w:trHeight w:hRule="exact" w:val="4564"/>
          <w:jc w:val="center"/>
        </w:trPr>
        <w:tc>
          <w:tcPr>
            <w:tcW w:w="9640" w:type="dxa"/>
          </w:tcPr>
          <w:p w:rsidR="00782123" w:rsidRPr="00471049" w:rsidRDefault="00782123" w:rsidP="00FC070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szCs w:val="24"/>
                <w:lang w:val="tr-TR"/>
              </w:rPr>
            </w:pPr>
          </w:p>
          <w:p w:rsidR="009875A1" w:rsidRPr="00471049" w:rsidRDefault="002A5DDD" w:rsidP="00FC070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szCs w:val="24"/>
                <w:lang w:val="tr-TR"/>
              </w:rPr>
            </w:pPr>
            <w:r w:rsidRPr="00471049">
              <w:rPr>
                <w:b/>
                <w:noProof/>
                <w:sz w:val="24"/>
                <w:szCs w:val="24"/>
                <w:lang w:val="tr-TR"/>
              </w:rPr>
              <w:t xml:space="preserve">Yukarıda verilen bilgiler çerçevesinde, hukuken sahibi bulunduğumuz </w:t>
            </w:r>
            <w:r w:rsidR="00782123" w:rsidRPr="00471049">
              <w:rPr>
                <w:b/>
                <w:noProof/>
                <w:sz w:val="24"/>
                <w:szCs w:val="24"/>
                <w:lang w:val="tr-TR"/>
              </w:rPr>
              <w:t>tesiste / kuruluşta</w:t>
            </w:r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 xml:space="preserve">, </w:t>
            </w:r>
            <w:r w:rsidR="00362963" w:rsidRPr="00471049">
              <w:rPr>
                <w:b/>
                <w:noProof/>
                <w:sz w:val="24"/>
                <w:szCs w:val="24"/>
                <w:lang w:val="tr-TR"/>
              </w:rPr>
              <w:t xml:space="preserve">Uluslararası Sağlık Turizmi </w:t>
            </w:r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 xml:space="preserve">Yetki Belgesi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için yaptığımız başvurunun</w:t>
            </w:r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>,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Uluslararası</w:t>
            </w:r>
            <w:proofErr w:type="spellEnd"/>
            <w:r w:rsidR="001303EA" w:rsidRPr="00471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Sağlık</w:t>
            </w:r>
            <w:proofErr w:type="spellEnd"/>
            <w:r w:rsidR="001303EA" w:rsidRPr="00471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Turizmi</w:t>
            </w:r>
            <w:proofErr w:type="spellEnd"/>
            <w:r w:rsidR="001303EA" w:rsidRPr="00471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ve</w:t>
            </w:r>
            <w:proofErr w:type="spellEnd"/>
            <w:r w:rsidR="001303EA" w:rsidRPr="00471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Turistin</w:t>
            </w:r>
            <w:proofErr w:type="spellEnd"/>
            <w:r w:rsidR="001303EA" w:rsidRPr="00471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Sağlığı</w:t>
            </w:r>
            <w:proofErr w:type="spellEnd"/>
            <w:r w:rsidR="001303EA" w:rsidRPr="00471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Hakkında</w:t>
            </w:r>
            <w:proofErr w:type="spellEnd"/>
            <w:r w:rsidR="001303EA" w:rsidRPr="00471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303EA" w:rsidRPr="00471049">
              <w:rPr>
                <w:b/>
                <w:sz w:val="24"/>
                <w:szCs w:val="24"/>
              </w:rPr>
              <w:t>Yönetmeli</w:t>
            </w:r>
            <w:proofErr w:type="spellEnd"/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 xml:space="preserve">k </w:t>
            </w:r>
            <w:r w:rsidR="00E239B4" w:rsidRPr="00471049">
              <w:rPr>
                <w:b/>
                <w:noProof/>
                <w:sz w:val="24"/>
                <w:szCs w:val="24"/>
                <w:lang w:val="tr-TR"/>
              </w:rPr>
              <w:t xml:space="preserve">hükümlerine göre 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değerlendirilmesini talep edi</w:t>
            </w:r>
            <w:r w:rsidR="00362963" w:rsidRPr="00471049">
              <w:rPr>
                <w:b/>
                <w:noProof/>
                <w:sz w:val="24"/>
                <w:szCs w:val="24"/>
                <w:lang w:val="tr-TR"/>
              </w:rPr>
              <w:t>ri</w:t>
            </w:r>
            <w:r w:rsidRPr="00471049">
              <w:rPr>
                <w:b/>
                <w:noProof/>
                <w:sz w:val="24"/>
                <w:szCs w:val="24"/>
                <w:lang w:val="tr-TR"/>
              </w:rPr>
              <w:t>z</w:t>
            </w:r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>.</w:t>
            </w:r>
          </w:p>
          <w:p w:rsidR="001303EA" w:rsidRPr="00471049" w:rsidRDefault="001303EA" w:rsidP="00FC070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szCs w:val="24"/>
                <w:lang w:val="tr-TR"/>
              </w:rPr>
            </w:pPr>
          </w:p>
          <w:p w:rsidR="00362963" w:rsidRPr="00471049" w:rsidRDefault="00362963" w:rsidP="00FC070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4"/>
                <w:szCs w:val="24"/>
                <w:lang w:val="tr-TR"/>
              </w:rPr>
            </w:pPr>
          </w:p>
          <w:p w:rsidR="001303EA" w:rsidRPr="00471049" w:rsidRDefault="002A5DDD" w:rsidP="00242FE3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b/>
                <w:noProof/>
                <w:sz w:val="24"/>
                <w:szCs w:val="24"/>
                <w:lang w:val="tr-TR"/>
              </w:rPr>
              <w:t>Adı</w:t>
            </w:r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 xml:space="preserve">        :</w:t>
            </w:r>
            <w:r w:rsidRPr="00471049">
              <w:rPr>
                <w:noProof/>
                <w:sz w:val="24"/>
                <w:szCs w:val="24"/>
                <w:lang w:val="tr-TR"/>
              </w:rPr>
              <w:t xml:space="preserve">      </w:t>
            </w:r>
          </w:p>
          <w:p w:rsidR="002A5DDD" w:rsidRPr="00471049" w:rsidRDefault="002A5DDD" w:rsidP="00242FE3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noProof/>
                <w:sz w:val="24"/>
                <w:szCs w:val="24"/>
                <w:lang w:val="tr-TR"/>
              </w:rPr>
              <w:t xml:space="preserve">                 </w:t>
            </w:r>
          </w:p>
          <w:p w:rsidR="002A5DDD" w:rsidRPr="00471049" w:rsidRDefault="002A5DDD" w:rsidP="00242FE3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b/>
                <w:noProof/>
                <w:sz w:val="24"/>
                <w:szCs w:val="24"/>
                <w:lang w:val="tr-TR"/>
              </w:rPr>
              <w:t>Tarih</w:t>
            </w:r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 xml:space="preserve">     :</w:t>
            </w:r>
          </w:p>
          <w:p w:rsidR="001303EA" w:rsidRPr="00471049" w:rsidRDefault="001303EA" w:rsidP="00FC0705">
            <w:pPr>
              <w:autoSpaceDE w:val="0"/>
              <w:autoSpaceDN w:val="0"/>
              <w:adjustRightInd w:val="0"/>
              <w:rPr>
                <w:b/>
                <w:noProof/>
                <w:sz w:val="24"/>
                <w:szCs w:val="24"/>
                <w:lang w:val="tr-TR"/>
              </w:rPr>
            </w:pPr>
          </w:p>
          <w:p w:rsidR="00FC0705" w:rsidRPr="00471049" w:rsidRDefault="002A5DDD" w:rsidP="00FC0705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  <w:r w:rsidRPr="00471049">
              <w:rPr>
                <w:b/>
                <w:noProof/>
                <w:sz w:val="24"/>
                <w:szCs w:val="24"/>
                <w:lang w:val="tr-TR"/>
              </w:rPr>
              <w:t>İmza</w:t>
            </w:r>
            <w:r w:rsidR="001303EA" w:rsidRPr="00471049">
              <w:rPr>
                <w:b/>
                <w:noProof/>
                <w:sz w:val="24"/>
                <w:szCs w:val="24"/>
                <w:lang w:val="tr-TR"/>
              </w:rPr>
              <w:t xml:space="preserve">      :</w:t>
            </w:r>
          </w:p>
          <w:p w:rsidR="001303EA" w:rsidRPr="00471049" w:rsidRDefault="001303EA" w:rsidP="00FC0705">
            <w:pPr>
              <w:autoSpaceDE w:val="0"/>
              <w:autoSpaceDN w:val="0"/>
              <w:adjustRightInd w:val="0"/>
              <w:rPr>
                <w:b/>
                <w:noProof/>
                <w:sz w:val="24"/>
                <w:szCs w:val="24"/>
                <w:lang w:val="tr-TR"/>
              </w:rPr>
            </w:pPr>
          </w:p>
          <w:p w:rsidR="009875A1" w:rsidRPr="00471049" w:rsidRDefault="001303EA" w:rsidP="00FC0705">
            <w:pPr>
              <w:autoSpaceDE w:val="0"/>
              <w:autoSpaceDN w:val="0"/>
              <w:adjustRightInd w:val="0"/>
              <w:rPr>
                <w:b/>
                <w:noProof/>
                <w:sz w:val="24"/>
                <w:szCs w:val="24"/>
                <w:lang w:val="tr-TR"/>
              </w:rPr>
            </w:pPr>
            <w:r w:rsidRPr="00471049">
              <w:rPr>
                <w:b/>
                <w:noProof/>
                <w:sz w:val="24"/>
                <w:szCs w:val="24"/>
                <w:lang w:val="tr-TR"/>
              </w:rPr>
              <w:t>Kaşe     :</w:t>
            </w:r>
          </w:p>
          <w:p w:rsidR="001303EA" w:rsidRPr="00471049" w:rsidRDefault="001303EA" w:rsidP="00FC0705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</w:p>
          <w:p w:rsidR="00362963" w:rsidRPr="00471049" w:rsidRDefault="00362963" w:rsidP="00FC0705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</w:p>
          <w:p w:rsidR="00362963" w:rsidRPr="00471049" w:rsidRDefault="00362963" w:rsidP="00FC0705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  <w:lang w:val="tr-TR"/>
              </w:rPr>
            </w:pPr>
          </w:p>
          <w:p w:rsidR="001303EA" w:rsidRPr="00471049" w:rsidRDefault="001303EA" w:rsidP="00BE0AE5">
            <w:pPr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  <w:lang w:val="tr-TR"/>
              </w:rPr>
            </w:pPr>
          </w:p>
        </w:tc>
      </w:tr>
    </w:tbl>
    <w:p w:rsidR="007D3C9B" w:rsidRPr="00471049" w:rsidRDefault="007D3C9B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</w:p>
    <w:p w:rsidR="002A5DDD" w:rsidRPr="00471049" w:rsidRDefault="00782123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  <w:r w:rsidRPr="00471049">
        <w:rPr>
          <w:b/>
          <w:bCs/>
          <w:noProof/>
          <w:sz w:val="24"/>
          <w:szCs w:val="24"/>
          <w:lang w:val="tr-TR"/>
        </w:rPr>
        <w:t xml:space="preserve">NOT: </w:t>
      </w:r>
      <w:r w:rsidR="001A06DE" w:rsidRPr="00471049">
        <w:rPr>
          <w:b/>
          <w:bCs/>
          <w:noProof/>
          <w:sz w:val="24"/>
          <w:szCs w:val="24"/>
          <w:lang w:val="tr-TR"/>
        </w:rPr>
        <w:t xml:space="preserve">EK-3/B de yer alan Başvuru Evraklarını bu forma ekleyiniz. </w:t>
      </w:r>
    </w:p>
    <w:p w:rsidR="00BE0AE5" w:rsidRPr="00471049" w:rsidRDefault="00BE0AE5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782123" w:rsidRPr="00471049" w:rsidRDefault="00782123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945A73" w:rsidRPr="00471049" w:rsidRDefault="00945A73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945A73" w:rsidRPr="00471049" w:rsidRDefault="00945A73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945A73" w:rsidRPr="00471049" w:rsidRDefault="00945A73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F04B79" w:rsidRPr="00471049" w:rsidRDefault="00F04B79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945A73" w:rsidRPr="00471049" w:rsidRDefault="00945A73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945A73" w:rsidRDefault="00945A73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830650" w:rsidRPr="00471049" w:rsidRDefault="00830650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782123" w:rsidRPr="00471049" w:rsidRDefault="00782123" w:rsidP="00BE0AE5">
      <w:pPr>
        <w:tabs>
          <w:tab w:val="center" w:pos="4153"/>
          <w:tab w:val="right" w:pos="8306"/>
        </w:tabs>
        <w:rPr>
          <w:b/>
          <w:noProof/>
          <w:sz w:val="24"/>
          <w:szCs w:val="24"/>
          <w:lang w:val="tr-TR"/>
        </w:rPr>
      </w:pPr>
    </w:p>
    <w:p w:rsidR="001A06DE" w:rsidRPr="00471049" w:rsidRDefault="001A06DE" w:rsidP="001A06DE">
      <w:pPr>
        <w:rPr>
          <w:b/>
          <w:noProof/>
          <w:sz w:val="24"/>
          <w:szCs w:val="24"/>
          <w:lang w:val="tr-TR"/>
        </w:rPr>
      </w:pPr>
      <w:r w:rsidRPr="00471049">
        <w:rPr>
          <w:b/>
          <w:noProof/>
          <w:sz w:val="24"/>
          <w:szCs w:val="24"/>
          <w:lang w:val="tr-TR"/>
        </w:rPr>
        <w:lastRenderedPageBreak/>
        <w:t xml:space="preserve">EK-3/B     </w:t>
      </w:r>
    </w:p>
    <w:p w:rsidR="001A06DE" w:rsidRPr="00471049" w:rsidRDefault="001A06DE" w:rsidP="001A06DE">
      <w:pPr>
        <w:rPr>
          <w:b/>
          <w:strike/>
          <w:noProof/>
          <w:sz w:val="24"/>
          <w:szCs w:val="24"/>
          <w:lang w:val="tr-TR"/>
        </w:rPr>
      </w:pPr>
    </w:p>
    <w:p w:rsidR="00BE0AE5" w:rsidRPr="00471049" w:rsidRDefault="00BE0AE5" w:rsidP="00F04B79">
      <w:pPr>
        <w:tabs>
          <w:tab w:val="center" w:pos="4153"/>
          <w:tab w:val="right" w:pos="8306"/>
        </w:tabs>
        <w:jc w:val="center"/>
        <w:rPr>
          <w:b/>
          <w:noProof/>
          <w:sz w:val="24"/>
          <w:szCs w:val="24"/>
          <w:lang w:val="tr-TR"/>
        </w:rPr>
      </w:pPr>
      <w:r w:rsidRPr="00471049">
        <w:rPr>
          <w:b/>
          <w:noProof/>
          <w:sz w:val="24"/>
          <w:szCs w:val="24"/>
          <w:lang w:val="tr-TR"/>
        </w:rPr>
        <w:t>BAŞVURU EVRAKLARI</w:t>
      </w:r>
    </w:p>
    <w:p w:rsidR="00BF0FC2" w:rsidRPr="00471049" w:rsidRDefault="00BF0FC2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</w:p>
    <w:p w:rsidR="00782123" w:rsidRPr="00471049" w:rsidRDefault="00782123" w:rsidP="002A5DDD">
      <w:pPr>
        <w:autoSpaceDE w:val="0"/>
        <w:autoSpaceDN w:val="0"/>
        <w:adjustRightInd w:val="0"/>
        <w:ind w:right="-425"/>
        <w:rPr>
          <w:b/>
          <w:bCs/>
          <w:noProof/>
          <w:sz w:val="24"/>
          <w:szCs w:val="24"/>
          <w:lang w:val="tr-TR"/>
        </w:rPr>
      </w:pPr>
    </w:p>
    <w:tbl>
      <w:tblPr>
        <w:tblW w:w="9764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 w:firstRow="0" w:lastRow="0" w:firstColumn="0" w:lastColumn="0" w:noHBand="0" w:noVBand="0"/>
      </w:tblPr>
      <w:tblGrid>
        <w:gridCol w:w="9764"/>
      </w:tblGrid>
      <w:tr w:rsidR="002A5DDD" w:rsidRPr="00471049" w:rsidTr="009C52AA">
        <w:trPr>
          <w:trHeight w:val="2073"/>
          <w:jc w:val="center"/>
        </w:trPr>
        <w:tc>
          <w:tcPr>
            <w:tcW w:w="9764" w:type="dxa"/>
          </w:tcPr>
          <w:p w:rsidR="00E77472" w:rsidRDefault="00E77472" w:rsidP="007A67B2">
            <w:pPr>
              <w:pStyle w:val="GvdeMetni"/>
              <w:ind w:left="-45"/>
              <w:rPr>
                <w:b/>
                <w:noProof/>
                <w:szCs w:val="24"/>
                <w:u w:val="single"/>
                <w:lang w:val="tr-TR"/>
              </w:rPr>
            </w:pPr>
          </w:p>
          <w:p w:rsidR="00EC1267" w:rsidRPr="00471049" w:rsidRDefault="00362963" w:rsidP="007A67B2">
            <w:pPr>
              <w:pStyle w:val="GvdeMetni"/>
              <w:ind w:left="-45"/>
              <w:rPr>
                <w:b/>
                <w:noProof/>
                <w:szCs w:val="24"/>
                <w:u w:val="single"/>
                <w:lang w:val="tr-TR"/>
              </w:rPr>
            </w:pPr>
            <w:r w:rsidRPr="00471049">
              <w:rPr>
                <w:b/>
                <w:noProof/>
                <w:szCs w:val="24"/>
                <w:u w:val="single"/>
                <w:lang w:val="tr-TR"/>
              </w:rPr>
              <w:t>Sağlık</w:t>
            </w:r>
            <w:r w:rsidR="00A57D99" w:rsidRPr="00471049">
              <w:rPr>
                <w:b/>
                <w:noProof/>
                <w:szCs w:val="24"/>
                <w:u w:val="single"/>
                <w:lang w:val="tr-TR"/>
              </w:rPr>
              <w:t xml:space="preserve"> tesisi</w:t>
            </w:r>
            <w:r w:rsidR="00EC1267" w:rsidRPr="00471049">
              <w:rPr>
                <w:b/>
                <w:noProof/>
                <w:szCs w:val="24"/>
                <w:u w:val="single"/>
                <w:lang w:val="tr-TR"/>
              </w:rPr>
              <w:t xml:space="preserve"> tarafından sunulacak belgeler:</w:t>
            </w:r>
          </w:p>
          <w:p w:rsidR="007A67B2" w:rsidRPr="00471049" w:rsidRDefault="007A67B2" w:rsidP="00EC1267">
            <w:pPr>
              <w:pStyle w:val="GvdeMetni"/>
              <w:ind w:left="480"/>
              <w:rPr>
                <w:b/>
                <w:noProof/>
                <w:szCs w:val="24"/>
                <w:lang w:val="tr-TR"/>
              </w:rPr>
            </w:pPr>
          </w:p>
          <w:p w:rsidR="002A5DDD" w:rsidRPr="00471049" w:rsidRDefault="002A5DDD" w:rsidP="00F0476D">
            <w:pPr>
              <w:pStyle w:val="GvdeMetni"/>
              <w:numPr>
                <w:ilvl w:val="0"/>
                <w:numId w:val="13"/>
              </w:numPr>
              <w:ind w:left="522" w:hanging="522"/>
              <w:rPr>
                <w:noProof/>
                <w:szCs w:val="24"/>
                <w:lang w:val="tr-TR"/>
              </w:rPr>
            </w:pPr>
            <w:r w:rsidRPr="00471049">
              <w:rPr>
                <w:noProof/>
                <w:szCs w:val="24"/>
                <w:lang w:val="tr-TR"/>
              </w:rPr>
              <w:t xml:space="preserve">Başvuru sahibi kuruluşun </w:t>
            </w:r>
            <w:r w:rsidR="00BF0FC2" w:rsidRPr="00471049">
              <w:rPr>
                <w:noProof/>
                <w:szCs w:val="24"/>
                <w:lang w:val="tr-TR"/>
              </w:rPr>
              <w:t>B</w:t>
            </w:r>
            <w:r w:rsidR="00EC1267" w:rsidRPr="00471049">
              <w:rPr>
                <w:noProof/>
                <w:szCs w:val="24"/>
                <w:lang w:val="tr-TR"/>
              </w:rPr>
              <w:t>akanlıkça verilmiş ruhsat</w:t>
            </w:r>
            <w:r w:rsidR="00F04B79" w:rsidRPr="00471049">
              <w:rPr>
                <w:noProof/>
                <w:szCs w:val="24"/>
                <w:lang w:val="tr-TR"/>
              </w:rPr>
              <w:t xml:space="preserve"> </w:t>
            </w:r>
            <w:r w:rsidR="00EC1267" w:rsidRPr="00471049">
              <w:rPr>
                <w:noProof/>
                <w:szCs w:val="24"/>
                <w:lang w:val="tr-TR"/>
              </w:rPr>
              <w:t>/</w:t>
            </w:r>
            <w:r w:rsidR="00F04B79" w:rsidRPr="00471049">
              <w:rPr>
                <w:noProof/>
                <w:szCs w:val="24"/>
                <w:lang w:val="tr-TR"/>
              </w:rPr>
              <w:t xml:space="preserve"> </w:t>
            </w:r>
            <w:r w:rsidR="00EC1267" w:rsidRPr="00471049">
              <w:rPr>
                <w:noProof/>
                <w:szCs w:val="24"/>
                <w:lang w:val="tr-TR"/>
              </w:rPr>
              <w:t>geçici ruhsat ve faaliyet izin belgesi örneği</w:t>
            </w:r>
            <w:r w:rsidR="007A67B2" w:rsidRPr="00471049">
              <w:rPr>
                <w:noProof/>
                <w:szCs w:val="24"/>
                <w:lang w:val="tr-TR"/>
              </w:rPr>
              <w:t>,</w:t>
            </w:r>
          </w:p>
          <w:p w:rsidR="00E7596F" w:rsidRPr="00471049" w:rsidRDefault="00E7596F" w:rsidP="00F0476D">
            <w:pPr>
              <w:pStyle w:val="GvdeMetni"/>
              <w:numPr>
                <w:ilvl w:val="0"/>
                <w:numId w:val="13"/>
              </w:numPr>
              <w:ind w:left="522" w:hanging="522"/>
              <w:rPr>
                <w:bCs/>
                <w:noProof/>
                <w:szCs w:val="24"/>
                <w:lang w:val="tr-TR"/>
              </w:rPr>
            </w:pPr>
            <w:r w:rsidRPr="00471049">
              <w:rPr>
                <w:bCs/>
                <w:noProof/>
                <w:szCs w:val="24"/>
                <w:lang w:val="tr-TR"/>
              </w:rPr>
              <w:t xml:space="preserve">Başvuru sahibi </w:t>
            </w:r>
            <w:r w:rsidRPr="00471049">
              <w:rPr>
                <w:noProof/>
                <w:szCs w:val="24"/>
                <w:lang w:val="tr-TR"/>
              </w:rPr>
              <w:t>kuruluşu temsil ve ilzama yetkili olan kişinin</w:t>
            </w:r>
            <w:r w:rsidR="00F04B79" w:rsidRPr="00471049">
              <w:rPr>
                <w:noProof/>
                <w:szCs w:val="24"/>
                <w:lang w:val="tr-TR"/>
              </w:rPr>
              <w:t xml:space="preserve"> </w:t>
            </w:r>
            <w:r w:rsidRPr="00471049">
              <w:rPr>
                <w:noProof/>
                <w:szCs w:val="24"/>
                <w:lang w:val="tr-TR"/>
              </w:rPr>
              <w:t>/</w:t>
            </w:r>
            <w:r w:rsidR="00F04B79" w:rsidRPr="00471049">
              <w:rPr>
                <w:noProof/>
                <w:szCs w:val="24"/>
                <w:lang w:val="tr-TR"/>
              </w:rPr>
              <w:t xml:space="preserve"> </w:t>
            </w:r>
            <w:r w:rsidRPr="00471049">
              <w:rPr>
                <w:noProof/>
                <w:szCs w:val="24"/>
                <w:lang w:val="tr-TR"/>
              </w:rPr>
              <w:t xml:space="preserve">kişilerin </w:t>
            </w:r>
            <w:r w:rsidRPr="00471049">
              <w:rPr>
                <w:bCs/>
                <w:noProof/>
                <w:szCs w:val="24"/>
                <w:lang w:val="tr-TR"/>
              </w:rPr>
              <w:t>imza</w:t>
            </w:r>
            <w:r w:rsidRPr="00471049">
              <w:rPr>
                <w:noProof/>
                <w:szCs w:val="24"/>
                <w:lang w:val="tr-TR"/>
              </w:rPr>
              <w:t xml:space="preserve"> sirküleri (Noter tasdikli)</w:t>
            </w:r>
            <w:r w:rsidR="007A67B2" w:rsidRPr="00471049">
              <w:rPr>
                <w:noProof/>
                <w:szCs w:val="24"/>
                <w:lang w:val="tr-TR"/>
              </w:rPr>
              <w:t>,</w:t>
            </w:r>
          </w:p>
          <w:p w:rsidR="00F0476D" w:rsidRPr="00F0476D" w:rsidRDefault="00F0476D" w:rsidP="00F0476D">
            <w:pPr>
              <w:pStyle w:val="GvdeMetni"/>
              <w:numPr>
                <w:ilvl w:val="0"/>
                <w:numId w:val="13"/>
              </w:numPr>
              <w:ind w:left="522" w:hanging="522"/>
              <w:rPr>
                <w:bCs/>
                <w:noProof/>
                <w:szCs w:val="24"/>
                <w:lang w:val="tr-TR"/>
              </w:rPr>
            </w:pPr>
            <w:r>
              <w:rPr>
                <w:bCs/>
                <w:noProof/>
                <w:szCs w:val="24"/>
                <w:lang w:val="tr-TR"/>
              </w:rPr>
              <w:t>Y</w:t>
            </w:r>
            <w:proofErr w:type="spellStart"/>
            <w:r w:rsidRPr="00B60249">
              <w:rPr>
                <w:szCs w:val="24"/>
              </w:rPr>
              <w:t>apılan</w:t>
            </w:r>
            <w:proofErr w:type="spellEnd"/>
            <w:r w:rsidRPr="00B60249">
              <w:rPr>
                <w:szCs w:val="24"/>
              </w:rPr>
              <w:t xml:space="preserve"> son </w:t>
            </w:r>
            <w:proofErr w:type="spellStart"/>
            <w:r w:rsidRPr="00B60249">
              <w:rPr>
                <w:szCs w:val="24"/>
              </w:rPr>
              <w:t>sağlıkta</w:t>
            </w:r>
            <w:proofErr w:type="spellEnd"/>
            <w:r w:rsidRPr="00B60249">
              <w:rPr>
                <w:szCs w:val="24"/>
              </w:rPr>
              <w:t xml:space="preserve"> </w:t>
            </w:r>
            <w:proofErr w:type="spellStart"/>
            <w:r w:rsidRPr="00B60249">
              <w:rPr>
                <w:szCs w:val="24"/>
              </w:rPr>
              <w:t>kalite</w:t>
            </w:r>
            <w:proofErr w:type="spellEnd"/>
            <w:r w:rsidRPr="00B60249">
              <w:rPr>
                <w:szCs w:val="24"/>
              </w:rPr>
              <w:t xml:space="preserve"> </w:t>
            </w:r>
            <w:proofErr w:type="spellStart"/>
            <w:r w:rsidRPr="00B60249">
              <w:rPr>
                <w:szCs w:val="24"/>
              </w:rPr>
              <w:t>değerlendirmesinde</w:t>
            </w:r>
            <w:r>
              <w:rPr>
                <w:szCs w:val="24"/>
              </w:rPr>
              <w:t>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asgari</w:t>
            </w:r>
            <w:proofErr w:type="spellEnd"/>
            <w:r>
              <w:rPr>
                <w:szCs w:val="24"/>
              </w:rPr>
              <w:t xml:space="preserve"> 85 </w:t>
            </w:r>
            <w:proofErr w:type="spellStart"/>
            <w:r>
              <w:rPr>
                <w:szCs w:val="24"/>
              </w:rPr>
              <w:t>puan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almış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olduğuna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dair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belge</w:t>
            </w:r>
            <w:proofErr w:type="spellEnd"/>
            <w:r>
              <w:rPr>
                <w:szCs w:val="24"/>
              </w:rPr>
              <w:t>.</w:t>
            </w:r>
          </w:p>
          <w:p w:rsidR="007B19CF" w:rsidRPr="00471049" w:rsidRDefault="00F0476D" w:rsidP="006260B9">
            <w:pPr>
              <w:numPr>
                <w:ilvl w:val="0"/>
                <w:numId w:val="13"/>
              </w:numPr>
              <w:spacing w:before="120" w:after="120" w:line="276" w:lineRule="auto"/>
              <w:ind w:left="522" w:hanging="522"/>
              <w:contextualSpacing/>
              <w:rPr>
                <w:bCs/>
                <w:noProof/>
                <w:szCs w:val="24"/>
                <w:lang w:val="tr-TR"/>
              </w:rPr>
            </w:pPr>
            <w:r>
              <w:rPr>
                <w:rFonts w:eastAsia="Calibri"/>
                <w:sz w:val="24"/>
                <w:szCs w:val="24"/>
                <w:lang w:val="tr-TR" w:eastAsia="en-US"/>
              </w:rPr>
              <w:t xml:space="preserve">Uluslararası sağlık turizmi birimi kurulduğuna dair belgeler, </w:t>
            </w:r>
            <w:r w:rsidR="00705437">
              <w:rPr>
                <w:rFonts w:eastAsia="Calibri"/>
                <w:sz w:val="24"/>
                <w:szCs w:val="24"/>
                <w:lang w:val="tr-TR" w:eastAsia="en-US"/>
              </w:rPr>
              <w:t xml:space="preserve">Yönetmeliğin 6 </w:t>
            </w:r>
            <w:proofErr w:type="spellStart"/>
            <w:r w:rsidR="00705437">
              <w:rPr>
                <w:rFonts w:eastAsia="Calibri"/>
                <w:sz w:val="24"/>
                <w:szCs w:val="24"/>
                <w:lang w:val="tr-TR" w:eastAsia="en-US"/>
              </w:rPr>
              <w:t>ıncı</w:t>
            </w:r>
            <w:proofErr w:type="spellEnd"/>
            <w:r w:rsidR="00705437">
              <w:rPr>
                <w:rFonts w:eastAsia="Calibri"/>
                <w:sz w:val="24"/>
                <w:szCs w:val="24"/>
                <w:lang w:val="tr-TR" w:eastAsia="en-US"/>
              </w:rPr>
              <w:t xml:space="preserve"> maddesinde </w:t>
            </w:r>
            <w:r>
              <w:rPr>
                <w:rFonts w:eastAsia="Calibri"/>
                <w:sz w:val="24"/>
                <w:szCs w:val="24"/>
                <w:lang w:val="tr-TR" w:eastAsia="en-US"/>
              </w:rPr>
              <w:t xml:space="preserve">sayısı ve dil yeterliliği belirtilen personele ait dil yeterlilik belgeleri ile </w:t>
            </w:r>
            <w:r w:rsidRPr="00BF0FC2">
              <w:rPr>
                <w:rFonts w:eastAsia="Calibri"/>
                <w:sz w:val="24"/>
                <w:szCs w:val="24"/>
                <w:lang w:val="tr-TR" w:eastAsia="en-US"/>
              </w:rPr>
              <w:t>aylık</w:t>
            </w:r>
            <w:r w:rsidR="006260B9">
              <w:rPr>
                <w:rFonts w:eastAsia="Calibri"/>
                <w:sz w:val="24"/>
                <w:szCs w:val="24"/>
                <w:lang w:val="tr-TR" w:eastAsia="en-US"/>
              </w:rPr>
              <w:t xml:space="preserve"> prim ve hizmet belgeleri</w:t>
            </w:r>
          </w:p>
        </w:tc>
      </w:tr>
    </w:tbl>
    <w:p w:rsidR="00BF0FC2" w:rsidRPr="00471049" w:rsidRDefault="00BF0FC2" w:rsidP="00BF0FC2">
      <w:pPr>
        <w:tabs>
          <w:tab w:val="left" w:pos="426"/>
        </w:tabs>
        <w:spacing w:line="360" w:lineRule="auto"/>
        <w:jc w:val="both"/>
        <w:rPr>
          <w:rFonts w:eastAsia="Calibri"/>
          <w:i/>
          <w:sz w:val="24"/>
          <w:szCs w:val="24"/>
          <w:lang w:val="tr-TR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71049" w:rsidRPr="00471049" w:rsidTr="00302E5C">
        <w:tc>
          <w:tcPr>
            <w:tcW w:w="9778" w:type="dxa"/>
            <w:shd w:val="clear" w:color="auto" w:fill="auto"/>
          </w:tcPr>
          <w:p w:rsidR="00E77472" w:rsidRDefault="00E77472" w:rsidP="00302E5C">
            <w:pPr>
              <w:tabs>
                <w:tab w:val="left" w:pos="426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  <w:u w:val="single"/>
                <w:lang w:val="tr-TR" w:eastAsia="en-US"/>
              </w:rPr>
            </w:pPr>
          </w:p>
          <w:p w:rsidR="00BF0FC2" w:rsidRPr="00471049" w:rsidRDefault="00BF0FC2" w:rsidP="00302E5C">
            <w:pPr>
              <w:tabs>
                <w:tab w:val="left" w:pos="426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  <w:u w:val="single"/>
                <w:lang w:val="tr-TR" w:eastAsia="en-US"/>
              </w:rPr>
            </w:pPr>
            <w:r w:rsidRPr="00471049">
              <w:rPr>
                <w:rFonts w:eastAsia="Calibri"/>
                <w:b/>
                <w:sz w:val="24"/>
                <w:szCs w:val="24"/>
                <w:u w:val="single"/>
                <w:lang w:val="tr-TR" w:eastAsia="en-US"/>
              </w:rPr>
              <w:t>Aracı kuruluş</w:t>
            </w:r>
            <w:r w:rsidR="00362963" w:rsidRPr="00471049">
              <w:rPr>
                <w:rFonts w:eastAsia="Calibri"/>
                <w:b/>
                <w:sz w:val="24"/>
                <w:szCs w:val="24"/>
                <w:u w:val="single"/>
                <w:lang w:val="tr-TR" w:eastAsia="en-US"/>
              </w:rPr>
              <w:t xml:space="preserve"> </w:t>
            </w:r>
            <w:r w:rsidR="00EC1267" w:rsidRPr="00471049">
              <w:rPr>
                <w:rFonts w:eastAsia="Calibri"/>
                <w:b/>
                <w:sz w:val="24"/>
                <w:szCs w:val="24"/>
                <w:u w:val="single"/>
                <w:lang w:val="tr-TR" w:eastAsia="en-US"/>
              </w:rPr>
              <w:t>tarafından sunulacak belgeler</w:t>
            </w:r>
            <w:r w:rsidRPr="00471049">
              <w:rPr>
                <w:rFonts w:eastAsia="Calibri"/>
                <w:b/>
                <w:sz w:val="24"/>
                <w:szCs w:val="24"/>
                <w:u w:val="single"/>
                <w:lang w:val="tr-TR" w:eastAsia="en-US"/>
              </w:rPr>
              <w:t>:</w:t>
            </w:r>
          </w:p>
          <w:p w:rsidR="00BE0AE5" w:rsidRPr="00471049" w:rsidRDefault="00DC3AAE" w:rsidP="00DC3AAE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jc w:val="both"/>
              <w:rPr>
                <w:rFonts w:eastAsia="Calibri"/>
                <w:sz w:val="24"/>
                <w:szCs w:val="24"/>
                <w:lang w:val="tr-TR" w:eastAsia="en-US"/>
              </w:rPr>
            </w:pPr>
            <w:r w:rsidRPr="00471049">
              <w:rPr>
                <w:sz w:val="24"/>
                <w:szCs w:val="24"/>
              </w:rPr>
              <w:t xml:space="preserve">1618 </w:t>
            </w:r>
            <w:proofErr w:type="spellStart"/>
            <w:r w:rsidRPr="00471049">
              <w:rPr>
                <w:sz w:val="24"/>
                <w:szCs w:val="24"/>
              </w:rPr>
              <w:t>sayılı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Seyahat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Acentaları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ve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Seyahat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Acentaları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Birliği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Kanunu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uyarınca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alınmış</w:t>
            </w:r>
            <w:proofErr w:type="spellEnd"/>
            <w:r w:rsidRPr="00471049">
              <w:rPr>
                <w:sz w:val="24"/>
                <w:szCs w:val="24"/>
              </w:rPr>
              <w:t xml:space="preserve"> A </w:t>
            </w:r>
            <w:proofErr w:type="spellStart"/>
            <w:r w:rsidRPr="00471049">
              <w:rPr>
                <w:sz w:val="24"/>
                <w:szCs w:val="24"/>
              </w:rPr>
              <w:t>Grubu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seyahat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acentası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işletme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belgesi</w:t>
            </w:r>
            <w:proofErr w:type="spellEnd"/>
            <w:r w:rsidR="00BE0AE5" w:rsidRPr="00471049">
              <w:rPr>
                <w:rFonts w:eastAsia="Calibri"/>
                <w:sz w:val="24"/>
                <w:szCs w:val="24"/>
                <w:lang w:val="tr-TR" w:eastAsia="en-US"/>
              </w:rPr>
              <w:t xml:space="preserve"> örneği</w:t>
            </w:r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>.</w:t>
            </w:r>
          </w:p>
          <w:p w:rsidR="00DC3AAE" w:rsidRPr="00471049" w:rsidRDefault="00DC3AAE" w:rsidP="00DC3AAE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jc w:val="both"/>
              <w:rPr>
                <w:rFonts w:eastAsia="Calibri"/>
                <w:sz w:val="24"/>
                <w:szCs w:val="24"/>
                <w:lang w:val="tr-TR" w:eastAsia="en-US"/>
              </w:rPr>
            </w:pPr>
            <w:proofErr w:type="spellStart"/>
            <w:r w:rsidRPr="00471049">
              <w:rPr>
                <w:sz w:val="24"/>
                <w:szCs w:val="24"/>
              </w:rPr>
              <w:t>Uluslararası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sağlık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turizmi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yetki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belgesine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sahip</w:t>
            </w:r>
            <w:proofErr w:type="spellEnd"/>
            <w:r w:rsidRPr="00471049">
              <w:rPr>
                <w:sz w:val="24"/>
                <w:szCs w:val="24"/>
              </w:rPr>
              <w:t xml:space="preserve"> 3 </w:t>
            </w:r>
            <w:proofErr w:type="spellStart"/>
            <w:r w:rsidRPr="00471049">
              <w:rPr>
                <w:sz w:val="24"/>
                <w:szCs w:val="24"/>
              </w:rPr>
              <w:t>sağlık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tesisi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ile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imzalanan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protokol</w:t>
            </w:r>
            <w:proofErr w:type="spellEnd"/>
            <w:r w:rsidRPr="00471049">
              <w:rPr>
                <w:sz w:val="24"/>
                <w:szCs w:val="24"/>
              </w:rPr>
              <w:t xml:space="preserve"> </w:t>
            </w:r>
            <w:proofErr w:type="spellStart"/>
            <w:r w:rsidRPr="00471049">
              <w:rPr>
                <w:sz w:val="24"/>
                <w:szCs w:val="24"/>
              </w:rPr>
              <w:t>örnekleri</w:t>
            </w:r>
            <w:proofErr w:type="spellEnd"/>
            <w:r w:rsidRPr="00471049">
              <w:rPr>
                <w:sz w:val="24"/>
                <w:szCs w:val="24"/>
              </w:rPr>
              <w:t>.</w:t>
            </w:r>
          </w:p>
          <w:p w:rsidR="00BF0FC2" w:rsidRPr="00471049" w:rsidRDefault="00BF0FC2" w:rsidP="00F04B79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jc w:val="both"/>
              <w:rPr>
                <w:rFonts w:eastAsia="Calibri"/>
                <w:sz w:val="24"/>
                <w:szCs w:val="24"/>
                <w:lang w:val="tr-TR" w:eastAsia="en-US"/>
              </w:rPr>
            </w:pPr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 xml:space="preserve">İştigal konusu olarak sağlık turizmi </w:t>
            </w:r>
            <w:proofErr w:type="spellStart"/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>acentalığı</w:t>
            </w:r>
            <w:proofErr w:type="spellEnd"/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 xml:space="preserve"> faaliyetinin yer aldığı şirket ana sözleşmesinin bulunduğu Ticaret Sicil Gazetesi, </w:t>
            </w:r>
          </w:p>
          <w:p w:rsidR="00BF0FC2" w:rsidRPr="00471049" w:rsidRDefault="00BF0FC2" w:rsidP="00F04B79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jc w:val="both"/>
              <w:rPr>
                <w:rFonts w:eastAsia="Calibri"/>
                <w:sz w:val="24"/>
                <w:szCs w:val="24"/>
                <w:lang w:val="tr-TR" w:eastAsia="en-US"/>
              </w:rPr>
            </w:pPr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>Temsile yetkili kişi ve kişilerin belirtildiği Ticaret Sicil Tasdiknamesi,</w:t>
            </w:r>
          </w:p>
          <w:p w:rsidR="00BF0FC2" w:rsidRPr="00471049" w:rsidRDefault="00BF0FC2" w:rsidP="00F04B79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jc w:val="both"/>
              <w:rPr>
                <w:rFonts w:eastAsia="Calibri"/>
                <w:sz w:val="24"/>
                <w:szCs w:val="24"/>
                <w:lang w:val="tr-TR" w:eastAsia="en-US"/>
              </w:rPr>
            </w:pPr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>Tüzel kişiliği temsile yetkili kişi veya kişilerin imza sirküleri,</w:t>
            </w:r>
          </w:p>
          <w:p w:rsidR="00BF0FC2" w:rsidRPr="00471049" w:rsidRDefault="00BF0FC2" w:rsidP="00F04B79">
            <w:pPr>
              <w:numPr>
                <w:ilvl w:val="0"/>
                <w:numId w:val="14"/>
              </w:numPr>
              <w:shd w:val="clear" w:color="auto" w:fill="FFFFFF"/>
              <w:spacing w:before="120" w:after="120" w:line="276" w:lineRule="auto"/>
              <w:ind w:left="567" w:hanging="567"/>
              <w:contextualSpacing/>
              <w:jc w:val="both"/>
              <w:rPr>
                <w:sz w:val="24"/>
                <w:szCs w:val="24"/>
                <w:lang w:val="tr-TR"/>
              </w:rPr>
            </w:pPr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>Temsile yetkili kişi ve kişilerin T.C. Kimlik Numarası ve adli sicil beyanı,</w:t>
            </w:r>
          </w:p>
          <w:p w:rsidR="00BF0FC2" w:rsidRPr="00471049" w:rsidRDefault="00BF0FC2" w:rsidP="00F04B79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jc w:val="both"/>
              <w:rPr>
                <w:rFonts w:eastAsia="Calibri"/>
                <w:strike/>
                <w:sz w:val="24"/>
                <w:szCs w:val="24"/>
                <w:lang w:val="tr-TR" w:eastAsia="en-US"/>
              </w:rPr>
            </w:pPr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>Vergi Levhası,</w:t>
            </w:r>
          </w:p>
          <w:p w:rsidR="00BF0FC2" w:rsidRPr="00471049" w:rsidRDefault="00BF0FC2" w:rsidP="00F04B79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jc w:val="both"/>
              <w:rPr>
                <w:rFonts w:eastAsia="Calibri"/>
                <w:sz w:val="24"/>
                <w:szCs w:val="24"/>
                <w:lang w:val="tr-TR" w:eastAsia="en-US"/>
              </w:rPr>
            </w:pPr>
            <w:r w:rsidRPr="00471049">
              <w:rPr>
                <w:rFonts w:eastAsia="Calibri"/>
                <w:sz w:val="24"/>
                <w:szCs w:val="24"/>
                <w:lang w:val="tr-TR" w:eastAsia="en-US"/>
              </w:rPr>
              <w:t>Mali Müşavir tarafından onaylı bir önceki yıla ait yılsonu bilançosu,</w:t>
            </w:r>
          </w:p>
          <w:p w:rsidR="00BF0FC2" w:rsidRPr="006260B9" w:rsidRDefault="008744BE" w:rsidP="006260B9">
            <w:pPr>
              <w:numPr>
                <w:ilvl w:val="0"/>
                <w:numId w:val="14"/>
              </w:numPr>
              <w:spacing w:before="120" w:after="120" w:line="276" w:lineRule="auto"/>
              <w:ind w:left="567" w:hanging="567"/>
              <w:contextualSpacing/>
              <w:rPr>
                <w:rFonts w:eastAsia="Calibri"/>
                <w:bCs/>
                <w:sz w:val="24"/>
                <w:szCs w:val="24"/>
                <w:lang w:val="tr-TR" w:eastAsia="en-US"/>
              </w:rPr>
            </w:pPr>
            <w:r>
              <w:rPr>
                <w:rFonts w:eastAsia="Calibri"/>
                <w:sz w:val="24"/>
                <w:szCs w:val="24"/>
                <w:lang w:val="tr-TR" w:eastAsia="en-US"/>
              </w:rPr>
              <w:t xml:space="preserve">EK-2 de sayısı ve dil yeterliliği belirtilen personele ait </w:t>
            </w:r>
            <w:r w:rsidR="00E77472">
              <w:rPr>
                <w:rFonts w:eastAsia="Calibri"/>
                <w:sz w:val="24"/>
                <w:szCs w:val="24"/>
                <w:lang w:val="tr-TR" w:eastAsia="en-US"/>
              </w:rPr>
              <w:t xml:space="preserve">dil yeterlilik belgeleri ile </w:t>
            </w:r>
            <w:r w:rsidR="00E77472" w:rsidRPr="00BF0FC2">
              <w:rPr>
                <w:rFonts w:eastAsia="Calibri"/>
                <w:sz w:val="24"/>
                <w:szCs w:val="24"/>
                <w:lang w:val="tr-TR" w:eastAsia="en-US"/>
              </w:rPr>
              <w:t>aylık</w:t>
            </w:r>
            <w:r w:rsidR="006260B9">
              <w:rPr>
                <w:rFonts w:eastAsia="Calibri"/>
                <w:sz w:val="24"/>
                <w:szCs w:val="24"/>
                <w:lang w:val="tr-TR" w:eastAsia="en-US"/>
              </w:rPr>
              <w:t xml:space="preserve"> prim ve hizmet belgeleri</w:t>
            </w:r>
          </w:p>
        </w:tc>
      </w:tr>
    </w:tbl>
    <w:p w:rsidR="009C501A" w:rsidRPr="00471049" w:rsidRDefault="009C501A" w:rsidP="00394DF4">
      <w:pPr>
        <w:contextualSpacing/>
        <w:jc w:val="both"/>
        <w:rPr>
          <w:rFonts w:eastAsia="Calibri"/>
          <w:b/>
          <w:sz w:val="24"/>
          <w:szCs w:val="24"/>
          <w:shd w:val="clear" w:color="auto" w:fill="FFFFFF"/>
          <w:lang w:val="tr-TR" w:eastAsia="en-US"/>
        </w:rPr>
      </w:pPr>
    </w:p>
    <w:sectPr w:rsidR="009C501A" w:rsidRPr="00471049" w:rsidSect="00782123">
      <w:footerReference w:type="default" r:id="rId7"/>
      <w:pgSz w:w="11906" w:h="16838" w:code="9"/>
      <w:pgMar w:top="1560" w:right="1134" w:bottom="68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C88" w:rsidRDefault="00303C88">
      <w:r>
        <w:separator/>
      </w:r>
    </w:p>
  </w:endnote>
  <w:endnote w:type="continuationSeparator" w:id="0">
    <w:p w:rsidR="00303C88" w:rsidRDefault="0030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D1" w:rsidRDefault="00DC5ED1">
    <w:pPr>
      <w:pStyle w:val="Altbilgi"/>
      <w:jc w:val="center"/>
    </w:pPr>
    <w:r>
      <w:rPr>
        <w:lang w:val="tr-TR"/>
      </w:rPr>
      <w:t xml:space="preserve">Sayfa </w:t>
    </w:r>
    <w:r w:rsidRPr="00DC5ED1">
      <w:rPr>
        <w:b/>
        <w:bCs/>
        <w:sz w:val="24"/>
        <w:szCs w:val="24"/>
      </w:rPr>
      <w:fldChar w:fldCharType="begin"/>
    </w:r>
    <w:r w:rsidRPr="00DC5ED1">
      <w:rPr>
        <w:b/>
        <w:bCs/>
      </w:rPr>
      <w:instrText>PAGE</w:instrText>
    </w:r>
    <w:r w:rsidRPr="00DC5ED1">
      <w:rPr>
        <w:b/>
        <w:bCs/>
        <w:sz w:val="24"/>
        <w:szCs w:val="24"/>
      </w:rPr>
      <w:fldChar w:fldCharType="separate"/>
    </w:r>
    <w:r w:rsidR="00F91EA7">
      <w:rPr>
        <w:b/>
        <w:bCs/>
        <w:noProof/>
      </w:rPr>
      <w:t>4</w:t>
    </w:r>
    <w:r w:rsidRPr="00DC5ED1">
      <w:rPr>
        <w:b/>
        <w:bCs/>
        <w:sz w:val="24"/>
        <w:szCs w:val="24"/>
      </w:rPr>
      <w:fldChar w:fldCharType="end"/>
    </w:r>
    <w:r w:rsidRPr="00DC5ED1">
      <w:rPr>
        <w:b/>
        <w:lang w:val="tr-TR"/>
      </w:rPr>
      <w:t xml:space="preserve"> / </w:t>
    </w:r>
    <w:r w:rsidRPr="00DC5ED1">
      <w:rPr>
        <w:b/>
        <w:bCs/>
        <w:sz w:val="24"/>
        <w:szCs w:val="24"/>
      </w:rPr>
      <w:fldChar w:fldCharType="begin"/>
    </w:r>
    <w:r w:rsidRPr="00DC5ED1">
      <w:rPr>
        <w:b/>
        <w:bCs/>
      </w:rPr>
      <w:instrText>NUMPAGES</w:instrText>
    </w:r>
    <w:r w:rsidRPr="00DC5ED1">
      <w:rPr>
        <w:b/>
        <w:bCs/>
        <w:sz w:val="24"/>
        <w:szCs w:val="24"/>
      </w:rPr>
      <w:fldChar w:fldCharType="separate"/>
    </w:r>
    <w:r w:rsidR="00F91EA7">
      <w:rPr>
        <w:b/>
        <w:bCs/>
        <w:noProof/>
      </w:rPr>
      <w:t>4</w:t>
    </w:r>
    <w:r w:rsidRPr="00DC5ED1">
      <w:rPr>
        <w:b/>
        <w:bCs/>
        <w:sz w:val="24"/>
        <w:szCs w:val="24"/>
      </w:rPr>
      <w:fldChar w:fldCharType="end"/>
    </w:r>
  </w:p>
  <w:p w:rsidR="000A76F9" w:rsidRDefault="000A76F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C88" w:rsidRDefault="00303C88">
      <w:r>
        <w:separator/>
      </w:r>
    </w:p>
  </w:footnote>
  <w:footnote w:type="continuationSeparator" w:id="0">
    <w:p w:rsidR="00303C88" w:rsidRDefault="00303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37297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4A25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C0F5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C4AAB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2ABF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A46EC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A4CC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90DB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D67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5019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820210"/>
    <w:multiLevelType w:val="multilevel"/>
    <w:tmpl w:val="3FE23A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11D1500"/>
    <w:multiLevelType w:val="hybridMultilevel"/>
    <w:tmpl w:val="0172CF88"/>
    <w:lvl w:ilvl="0" w:tplc="831431B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B964B9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13D0F"/>
    <w:multiLevelType w:val="hybridMultilevel"/>
    <w:tmpl w:val="77EE7D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D50F83"/>
    <w:multiLevelType w:val="hybridMultilevel"/>
    <w:tmpl w:val="4852D4D4"/>
    <w:lvl w:ilvl="0" w:tplc="7E2860A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735835"/>
    <w:multiLevelType w:val="multilevel"/>
    <w:tmpl w:val="AC386EC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7EF11FE"/>
    <w:multiLevelType w:val="hybridMultilevel"/>
    <w:tmpl w:val="5830860E"/>
    <w:lvl w:ilvl="0" w:tplc="62A4A0F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i w:val="0"/>
        <w:strike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3"/>
  </w:num>
  <w:num w:numId="14">
    <w:abstractNumId w:val="1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3B"/>
    <w:rsid w:val="000000CA"/>
    <w:rsid w:val="00007D86"/>
    <w:rsid w:val="0001173D"/>
    <w:rsid w:val="0001555D"/>
    <w:rsid w:val="00016F85"/>
    <w:rsid w:val="000341A1"/>
    <w:rsid w:val="00034717"/>
    <w:rsid w:val="0004402D"/>
    <w:rsid w:val="00053C89"/>
    <w:rsid w:val="0005624F"/>
    <w:rsid w:val="00063E22"/>
    <w:rsid w:val="000772E0"/>
    <w:rsid w:val="000908D1"/>
    <w:rsid w:val="000A314F"/>
    <w:rsid w:val="000A76F9"/>
    <w:rsid w:val="000D3DFE"/>
    <w:rsid w:val="000D6618"/>
    <w:rsid w:val="000D669A"/>
    <w:rsid w:val="000E5F8A"/>
    <w:rsid w:val="001303EA"/>
    <w:rsid w:val="001356C7"/>
    <w:rsid w:val="001A06DE"/>
    <w:rsid w:val="001A3360"/>
    <w:rsid w:val="001A54B0"/>
    <w:rsid w:val="001C53AC"/>
    <w:rsid w:val="001F0A03"/>
    <w:rsid w:val="001F3242"/>
    <w:rsid w:val="00202891"/>
    <w:rsid w:val="00240EE3"/>
    <w:rsid w:val="00242FE3"/>
    <w:rsid w:val="0025299A"/>
    <w:rsid w:val="00256835"/>
    <w:rsid w:val="00273F65"/>
    <w:rsid w:val="00275E0A"/>
    <w:rsid w:val="00293207"/>
    <w:rsid w:val="00293380"/>
    <w:rsid w:val="00296313"/>
    <w:rsid w:val="002A13B2"/>
    <w:rsid w:val="002A5DDD"/>
    <w:rsid w:val="002B4F7C"/>
    <w:rsid w:val="002C7137"/>
    <w:rsid w:val="002F2AC0"/>
    <w:rsid w:val="00302E5C"/>
    <w:rsid w:val="00303C88"/>
    <w:rsid w:val="00307FD3"/>
    <w:rsid w:val="0032168C"/>
    <w:rsid w:val="00334322"/>
    <w:rsid w:val="00362963"/>
    <w:rsid w:val="00366F4A"/>
    <w:rsid w:val="00373A05"/>
    <w:rsid w:val="00394DF4"/>
    <w:rsid w:val="003B2AF6"/>
    <w:rsid w:val="003C501F"/>
    <w:rsid w:val="003D16BD"/>
    <w:rsid w:val="003D3F46"/>
    <w:rsid w:val="003D43A9"/>
    <w:rsid w:val="004120B9"/>
    <w:rsid w:val="004231AC"/>
    <w:rsid w:val="004263FA"/>
    <w:rsid w:val="004330A0"/>
    <w:rsid w:val="0045045C"/>
    <w:rsid w:val="00471049"/>
    <w:rsid w:val="00473D61"/>
    <w:rsid w:val="00475FB9"/>
    <w:rsid w:val="004828EC"/>
    <w:rsid w:val="00496E56"/>
    <w:rsid w:val="004A5613"/>
    <w:rsid w:val="004A5DE3"/>
    <w:rsid w:val="004B7072"/>
    <w:rsid w:val="004C0172"/>
    <w:rsid w:val="004C120C"/>
    <w:rsid w:val="005006BA"/>
    <w:rsid w:val="0051011C"/>
    <w:rsid w:val="005229A3"/>
    <w:rsid w:val="005347B6"/>
    <w:rsid w:val="0056365D"/>
    <w:rsid w:val="00574C22"/>
    <w:rsid w:val="0059209C"/>
    <w:rsid w:val="0059301F"/>
    <w:rsid w:val="005971C7"/>
    <w:rsid w:val="005B1822"/>
    <w:rsid w:val="005C0764"/>
    <w:rsid w:val="005D3CCF"/>
    <w:rsid w:val="005D7664"/>
    <w:rsid w:val="005E1E67"/>
    <w:rsid w:val="005E31E9"/>
    <w:rsid w:val="005E62D1"/>
    <w:rsid w:val="005F0043"/>
    <w:rsid w:val="005F5B1C"/>
    <w:rsid w:val="005F7667"/>
    <w:rsid w:val="00624C29"/>
    <w:rsid w:val="006260B9"/>
    <w:rsid w:val="006279B3"/>
    <w:rsid w:val="00631623"/>
    <w:rsid w:val="00631EC6"/>
    <w:rsid w:val="00645EC0"/>
    <w:rsid w:val="00652961"/>
    <w:rsid w:val="00671A3C"/>
    <w:rsid w:val="006906E2"/>
    <w:rsid w:val="00696846"/>
    <w:rsid w:val="006B0B94"/>
    <w:rsid w:val="006C6E1B"/>
    <w:rsid w:val="006E2541"/>
    <w:rsid w:val="006F615D"/>
    <w:rsid w:val="00705437"/>
    <w:rsid w:val="00711999"/>
    <w:rsid w:val="00720E90"/>
    <w:rsid w:val="00723B18"/>
    <w:rsid w:val="00726358"/>
    <w:rsid w:val="00743AC2"/>
    <w:rsid w:val="00743C5D"/>
    <w:rsid w:val="00754921"/>
    <w:rsid w:val="00782123"/>
    <w:rsid w:val="00795E18"/>
    <w:rsid w:val="00795E4E"/>
    <w:rsid w:val="007964B6"/>
    <w:rsid w:val="007A1BFC"/>
    <w:rsid w:val="007A67B2"/>
    <w:rsid w:val="007B19CF"/>
    <w:rsid w:val="007C2FE6"/>
    <w:rsid w:val="007D2132"/>
    <w:rsid w:val="007D3C9B"/>
    <w:rsid w:val="007F63F6"/>
    <w:rsid w:val="00802856"/>
    <w:rsid w:val="008043AB"/>
    <w:rsid w:val="008079F9"/>
    <w:rsid w:val="0082475D"/>
    <w:rsid w:val="00830650"/>
    <w:rsid w:val="00836D9F"/>
    <w:rsid w:val="008419AA"/>
    <w:rsid w:val="00870948"/>
    <w:rsid w:val="008744BE"/>
    <w:rsid w:val="00874991"/>
    <w:rsid w:val="008827FD"/>
    <w:rsid w:val="008C3F75"/>
    <w:rsid w:val="008C4D47"/>
    <w:rsid w:val="008C5D15"/>
    <w:rsid w:val="008E0B80"/>
    <w:rsid w:val="008F1C67"/>
    <w:rsid w:val="00906A1B"/>
    <w:rsid w:val="009165A1"/>
    <w:rsid w:val="00921070"/>
    <w:rsid w:val="00925AE7"/>
    <w:rsid w:val="009319FC"/>
    <w:rsid w:val="0094298F"/>
    <w:rsid w:val="00945A73"/>
    <w:rsid w:val="00985527"/>
    <w:rsid w:val="009875A1"/>
    <w:rsid w:val="009A712D"/>
    <w:rsid w:val="009B4AB3"/>
    <w:rsid w:val="009C4862"/>
    <w:rsid w:val="009C501A"/>
    <w:rsid w:val="009C52AA"/>
    <w:rsid w:val="009D26D4"/>
    <w:rsid w:val="009D72F3"/>
    <w:rsid w:val="009E5C2B"/>
    <w:rsid w:val="009E621D"/>
    <w:rsid w:val="009E7EEF"/>
    <w:rsid w:val="00A05B9A"/>
    <w:rsid w:val="00A10252"/>
    <w:rsid w:val="00A30235"/>
    <w:rsid w:val="00A34249"/>
    <w:rsid w:val="00A4138C"/>
    <w:rsid w:val="00A53888"/>
    <w:rsid w:val="00A57D99"/>
    <w:rsid w:val="00A60E6B"/>
    <w:rsid w:val="00A63EC6"/>
    <w:rsid w:val="00A860E3"/>
    <w:rsid w:val="00AA3670"/>
    <w:rsid w:val="00AC1A8D"/>
    <w:rsid w:val="00AC2567"/>
    <w:rsid w:val="00AC2C89"/>
    <w:rsid w:val="00AC7BF4"/>
    <w:rsid w:val="00AD35D2"/>
    <w:rsid w:val="00AE22C9"/>
    <w:rsid w:val="00AE2A52"/>
    <w:rsid w:val="00B06AC8"/>
    <w:rsid w:val="00B120FE"/>
    <w:rsid w:val="00B35AFE"/>
    <w:rsid w:val="00B47FA0"/>
    <w:rsid w:val="00B60525"/>
    <w:rsid w:val="00B92796"/>
    <w:rsid w:val="00BB1B45"/>
    <w:rsid w:val="00BC044D"/>
    <w:rsid w:val="00BD240A"/>
    <w:rsid w:val="00BE0AE5"/>
    <w:rsid w:val="00BE76FC"/>
    <w:rsid w:val="00BF05C0"/>
    <w:rsid w:val="00BF0FC2"/>
    <w:rsid w:val="00BF3A2B"/>
    <w:rsid w:val="00C138B8"/>
    <w:rsid w:val="00C250EC"/>
    <w:rsid w:val="00C55414"/>
    <w:rsid w:val="00C63B70"/>
    <w:rsid w:val="00C82D72"/>
    <w:rsid w:val="00C865C4"/>
    <w:rsid w:val="00C9599E"/>
    <w:rsid w:val="00CA1CCE"/>
    <w:rsid w:val="00CB66CE"/>
    <w:rsid w:val="00CB680D"/>
    <w:rsid w:val="00CC3184"/>
    <w:rsid w:val="00CC4CC3"/>
    <w:rsid w:val="00CD1E59"/>
    <w:rsid w:val="00CE1A64"/>
    <w:rsid w:val="00D13A03"/>
    <w:rsid w:val="00D21094"/>
    <w:rsid w:val="00D31E9E"/>
    <w:rsid w:val="00D414E6"/>
    <w:rsid w:val="00D46155"/>
    <w:rsid w:val="00D52D50"/>
    <w:rsid w:val="00D93FAD"/>
    <w:rsid w:val="00DA2384"/>
    <w:rsid w:val="00DA3D6A"/>
    <w:rsid w:val="00DA6BFA"/>
    <w:rsid w:val="00DC3117"/>
    <w:rsid w:val="00DC3AAE"/>
    <w:rsid w:val="00DC5ED1"/>
    <w:rsid w:val="00DF0643"/>
    <w:rsid w:val="00DF5960"/>
    <w:rsid w:val="00DF773B"/>
    <w:rsid w:val="00E239B4"/>
    <w:rsid w:val="00E30585"/>
    <w:rsid w:val="00E44787"/>
    <w:rsid w:val="00E54B4B"/>
    <w:rsid w:val="00E61C2D"/>
    <w:rsid w:val="00E6556F"/>
    <w:rsid w:val="00E7596F"/>
    <w:rsid w:val="00E77472"/>
    <w:rsid w:val="00E910E9"/>
    <w:rsid w:val="00E9780F"/>
    <w:rsid w:val="00E97827"/>
    <w:rsid w:val="00EA3457"/>
    <w:rsid w:val="00EB18E2"/>
    <w:rsid w:val="00EC1267"/>
    <w:rsid w:val="00ED1748"/>
    <w:rsid w:val="00EF4634"/>
    <w:rsid w:val="00F0476D"/>
    <w:rsid w:val="00F04B79"/>
    <w:rsid w:val="00F10F28"/>
    <w:rsid w:val="00F13A1C"/>
    <w:rsid w:val="00F5052D"/>
    <w:rsid w:val="00F6597D"/>
    <w:rsid w:val="00F670D8"/>
    <w:rsid w:val="00F87A30"/>
    <w:rsid w:val="00F91EA7"/>
    <w:rsid w:val="00FC0705"/>
    <w:rsid w:val="00FC1B39"/>
    <w:rsid w:val="00FC430F"/>
    <w:rsid w:val="00FC7FAD"/>
    <w:rsid w:val="00FF00CD"/>
    <w:rsid w:val="00FF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CD6E25-55D2-4860-B98D-94967779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73B"/>
    <w:rPr>
      <w:rFonts w:ascii="Times New Roman" w:eastAsia="Times New Roman" w:hAnsi="Times New Roman"/>
      <w:lang w:val="en-AU"/>
    </w:rPr>
  </w:style>
  <w:style w:type="paragraph" w:styleId="Balk4">
    <w:name w:val="heading 4"/>
    <w:basedOn w:val="Normal"/>
    <w:next w:val="Normal"/>
    <w:link w:val="Balk4Char"/>
    <w:qFormat/>
    <w:rsid w:val="00DF773B"/>
    <w:pPr>
      <w:keepNext/>
      <w:jc w:val="center"/>
      <w:outlineLvl w:val="3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link w:val="Balk4"/>
    <w:rsid w:val="00DF773B"/>
    <w:rPr>
      <w:rFonts w:ascii="Times New Roman" w:eastAsia="Times New Roman" w:hAnsi="Times New Roman" w:cs="Times New Roman"/>
      <w:b/>
      <w:sz w:val="20"/>
      <w:szCs w:val="20"/>
      <w:lang w:val="en-AU" w:eastAsia="tr-TR"/>
    </w:rPr>
  </w:style>
  <w:style w:type="paragraph" w:styleId="stbilgi">
    <w:name w:val="header"/>
    <w:basedOn w:val="Normal"/>
    <w:link w:val="stbilgiChar"/>
    <w:rsid w:val="00DF773B"/>
    <w:pPr>
      <w:tabs>
        <w:tab w:val="center" w:pos="4153"/>
        <w:tab w:val="right" w:pos="8306"/>
      </w:tabs>
    </w:pPr>
  </w:style>
  <w:style w:type="character" w:customStyle="1" w:styleId="stbilgiChar">
    <w:name w:val="Üstbilgi Char"/>
    <w:link w:val="stbilgi"/>
    <w:rsid w:val="00DF773B"/>
    <w:rPr>
      <w:rFonts w:ascii="Times New Roman" w:eastAsia="Times New Roman" w:hAnsi="Times New Roman" w:cs="Times New Roman"/>
      <w:sz w:val="20"/>
      <w:szCs w:val="20"/>
      <w:lang w:val="en-AU" w:eastAsia="tr-TR"/>
    </w:rPr>
  </w:style>
  <w:style w:type="paragraph" w:styleId="GvdeMetni">
    <w:name w:val="Body Text"/>
    <w:basedOn w:val="Normal"/>
    <w:link w:val="GvdeMetniChar"/>
    <w:rsid w:val="00DF773B"/>
    <w:pPr>
      <w:jc w:val="both"/>
    </w:pPr>
    <w:rPr>
      <w:sz w:val="24"/>
    </w:rPr>
  </w:style>
  <w:style w:type="character" w:customStyle="1" w:styleId="GvdeMetniChar">
    <w:name w:val="Gövde Metni Char"/>
    <w:link w:val="GvdeMetni"/>
    <w:rsid w:val="00DF773B"/>
    <w:rPr>
      <w:rFonts w:ascii="Times New Roman" w:eastAsia="Times New Roman" w:hAnsi="Times New Roman" w:cs="Times New Roman"/>
      <w:sz w:val="24"/>
      <w:szCs w:val="20"/>
      <w:lang w:val="en-AU" w:eastAsia="tr-TR"/>
    </w:rPr>
  </w:style>
  <w:style w:type="character" w:styleId="SayfaNumaras">
    <w:name w:val="page number"/>
    <w:basedOn w:val="VarsaylanParagrafYazTipi"/>
    <w:rsid w:val="00DF773B"/>
  </w:style>
  <w:style w:type="paragraph" w:styleId="GvdeMetni3">
    <w:name w:val="Body Text 3"/>
    <w:basedOn w:val="Normal"/>
    <w:link w:val="GvdeMetni3Char"/>
    <w:rsid w:val="00DF773B"/>
    <w:pPr>
      <w:jc w:val="center"/>
    </w:pPr>
    <w:rPr>
      <w:b/>
      <w:lang w:val="tr-TR"/>
    </w:rPr>
  </w:style>
  <w:style w:type="character" w:customStyle="1" w:styleId="GvdeMetni3Char">
    <w:name w:val="Gövde Metni 3 Char"/>
    <w:link w:val="GvdeMetni3"/>
    <w:rsid w:val="00DF773B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DF773B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DF773B"/>
    <w:rPr>
      <w:rFonts w:ascii="Times New Roman" w:eastAsia="Times New Roman" w:hAnsi="Times New Roman" w:cs="Times New Roman"/>
      <w:sz w:val="20"/>
      <w:szCs w:val="20"/>
      <w:lang w:val="en-AU" w:eastAsia="tr-TR"/>
    </w:rPr>
  </w:style>
  <w:style w:type="paragraph" w:styleId="GvdeMetniGirintisi">
    <w:name w:val="Body Text Indent"/>
    <w:basedOn w:val="Normal"/>
    <w:link w:val="GvdeMetniGirintisiChar"/>
    <w:rsid w:val="00DF773B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DF773B"/>
    <w:rPr>
      <w:rFonts w:ascii="Times New Roman" w:eastAsia="Times New Roman" w:hAnsi="Times New Roman" w:cs="Times New Roman"/>
      <w:sz w:val="20"/>
      <w:szCs w:val="20"/>
      <w:lang w:val="en-AU" w:eastAsia="tr-TR"/>
    </w:rPr>
  </w:style>
  <w:style w:type="paragraph" w:styleId="Altbilgi">
    <w:name w:val="footer"/>
    <w:basedOn w:val="Normal"/>
    <w:link w:val="AltbilgiChar"/>
    <w:uiPriority w:val="99"/>
    <w:rsid w:val="008827FD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61C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61C2D"/>
    <w:rPr>
      <w:rFonts w:ascii="Tahoma" w:eastAsia="Times New Roman" w:hAnsi="Tahoma" w:cs="Tahoma"/>
      <w:sz w:val="16"/>
      <w:szCs w:val="16"/>
      <w:lang w:val="en-AU"/>
    </w:rPr>
  </w:style>
  <w:style w:type="character" w:styleId="Kpr">
    <w:name w:val="Hyperlink"/>
    <w:uiPriority w:val="99"/>
    <w:unhideWhenUsed/>
    <w:rsid w:val="002A5DDD"/>
    <w:rPr>
      <w:color w:val="0000FF"/>
      <w:u w:val="single"/>
    </w:rPr>
  </w:style>
  <w:style w:type="character" w:customStyle="1" w:styleId="shorttext">
    <w:name w:val="short_text"/>
    <w:rsid w:val="007B19CF"/>
  </w:style>
  <w:style w:type="character" w:customStyle="1" w:styleId="hps">
    <w:name w:val="hps"/>
    <w:rsid w:val="007B19CF"/>
  </w:style>
  <w:style w:type="character" w:customStyle="1" w:styleId="AltbilgiChar">
    <w:name w:val="Altbilgi Char"/>
    <w:link w:val="Altbilgi"/>
    <w:uiPriority w:val="99"/>
    <w:rsid w:val="000A76F9"/>
    <w:rPr>
      <w:rFonts w:ascii="Times New Roman" w:eastAsia="Times New Roman" w:hAnsi="Times New Roman"/>
      <w:lang w:val="en-AU"/>
    </w:rPr>
  </w:style>
  <w:style w:type="table" w:styleId="TabloKlavuzu">
    <w:name w:val="Table Grid"/>
    <w:basedOn w:val="NormalTablo"/>
    <w:uiPriority w:val="59"/>
    <w:rsid w:val="00BF0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</vt:lpstr>
    </vt:vector>
  </TitlesOfParts>
  <Company>HP</Company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ycelikoglu</dc:creator>
  <cp:keywords/>
  <cp:lastModifiedBy>HALİL AY</cp:lastModifiedBy>
  <cp:revision>3</cp:revision>
  <cp:lastPrinted>2017-06-22T08:09:00Z</cp:lastPrinted>
  <dcterms:created xsi:type="dcterms:W3CDTF">2017-06-22T14:39:00Z</dcterms:created>
  <dcterms:modified xsi:type="dcterms:W3CDTF">2017-06-23T09:23:00Z</dcterms:modified>
</cp:coreProperties>
</file>